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EA5605" w14:textId="24E6F92A" w:rsidR="00B539E9" w:rsidRDefault="00131E63">
      <w:pPr>
        <w:spacing w:after="160" w:line="278" w:lineRule="auto"/>
        <w:rPr>
          <w:rFonts w:ascii="Aptos" w:eastAsia="Aptos" w:hAnsi="Aptos" w:cs="Aptos"/>
          <w:b/>
          <w:bCs/>
          <w:sz w:val="28"/>
          <w:szCs w:val="28"/>
        </w:rPr>
      </w:pPr>
      <w:r>
        <w:rPr>
          <w:noProof/>
        </w:rPr>
        <w:drawing>
          <wp:anchor distT="0" distB="0" distL="114300" distR="114300" simplePos="0" relativeHeight="251679744" behindDoc="0" locked="0" layoutInCell="1" allowOverlap="1" wp14:anchorId="2A5CE582" wp14:editId="4BF1814C">
            <wp:simplePos x="0" y="0"/>
            <wp:positionH relativeFrom="margin">
              <wp:align>right</wp:align>
            </wp:positionH>
            <wp:positionV relativeFrom="paragraph">
              <wp:posOffset>9525</wp:posOffset>
            </wp:positionV>
            <wp:extent cx="1263390" cy="885825"/>
            <wp:effectExtent l="0" t="0" r="0" b="0"/>
            <wp:wrapNone/>
            <wp:docPr id="1930899425" name="Picture 1930899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63390" cy="885825"/>
                    </a:xfrm>
                    <a:prstGeom prst="rect">
                      <a:avLst/>
                    </a:prstGeom>
                    <a:noFill/>
                  </pic:spPr>
                </pic:pic>
              </a:graphicData>
            </a:graphic>
            <wp14:sizeRelH relativeFrom="page">
              <wp14:pctWidth>0</wp14:pctWidth>
            </wp14:sizeRelH>
            <wp14:sizeRelV relativeFrom="page">
              <wp14:pctHeight>0</wp14:pctHeight>
            </wp14:sizeRelV>
          </wp:anchor>
        </w:drawing>
      </w:r>
      <w:r w:rsidR="00C13DC9">
        <w:rPr>
          <w:noProof/>
        </w:rPr>
        <w:drawing>
          <wp:anchor distT="0" distB="0" distL="114300" distR="114300" simplePos="0" relativeHeight="251673600" behindDoc="1" locked="0" layoutInCell="1" allowOverlap="1" wp14:anchorId="009DB7BD" wp14:editId="6759B889">
            <wp:simplePos x="0" y="0"/>
            <wp:positionH relativeFrom="column">
              <wp:posOffset>1980565</wp:posOffset>
            </wp:positionH>
            <wp:positionV relativeFrom="paragraph">
              <wp:posOffset>38100</wp:posOffset>
            </wp:positionV>
            <wp:extent cx="2386965" cy="885825"/>
            <wp:effectExtent l="0" t="0" r="0" b="9525"/>
            <wp:wrapTight wrapText="bothSides">
              <wp:wrapPolygon edited="0">
                <wp:start x="12757" y="0"/>
                <wp:lineTo x="3792" y="3716"/>
                <wp:lineTo x="862" y="5110"/>
                <wp:lineTo x="862" y="7432"/>
                <wp:lineTo x="0" y="9755"/>
                <wp:lineTo x="0" y="11613"/>
                <wp:lineTo x="517" y="15794"/>
                <wp:lineTo x="11550" y="21368"/>
                <wp:lineTo x="12929" y="21368"/>
                <wp:lineTo x="19480" y="21368"/>
                <wp:lineTo x="21376" y="18116"/>
                <wp:lineTo x="21376" y="15329"/>
                <wp:lineTo x="18790" y="14865"/>
                <wp:lineTo x="17928" y="7432"/>
                <wp:lineTo x="16721" y="0"/>
                <wp:lineTo x="12757" y="0"/>
              </wp:wrapPolygon>
            </wp:wrapTight>
            <wp:docPr id="17380571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394159" name="Picture 330394159"/>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86965" cy="885825"/>
                    </a:xfrm>
                    <a:prstGeom prst="rect">
                      <a:avLst/>
                    </a:prstGeom>
                  </pic:spPr>
                </pic:pic>
              </a:graphicData>
            </a:graphic>
            <wp14:sizeRelH relativeFrom="page">
              <wp14:pctWidth>0</wp14:pctWidth>
            </wp14:sizeRelH>
            <wp14:sizeRelV relativeFrom="page">
              <wp14:pctHeight>0</wp14:pctHeight>
            </wp14:sizeRelV>
          </wp:anchor>
        </w:drawing>
      </w:r>
      <w:r w:rsidR="00C13DC9">
        <w:rPr>
          <w:noProof/>
        </w:rPr>
        <w:drawing>
          <wp:anchor distT="0" distB="0" distL="114300" distR="114300" simplePos="0" relativeHeight="251662336" behindDoc="1" locked="0" layoutInCell="1" allowOverlap="1" wp14:anchorId="227C856E" wp14:editId="2A5FAFD6">
            <wp:simplePos x="0" y="0"/>
            <wp:positionH relativeFrom="margin">
              <wp:posOffset>47625</wp:posOffset>
            </wp:positionH>
            <wp:positionV relativeFrom="paragraph">
              <wp:posOffset>0</wp:posOffset>
            </wp:positionV>
            <wp:extent cx="1590675" cy="1193800"/>
            <wp:effectExtent l="0" t="0" r="9525" b="6350"/>
            <wp:wrapTight wrapText="bothSides">
              <wp:wrapPolygon edited="0">
                <wp:start x="0" y="0"/>
                <wp:lineTo x="0" y="21370"/>
                <wp:lineTo x="21471" y="21370"/>
                <wp:lineTo x="21471" y="0"/>
                <wp:lineTo x="0" y="0"/>
              </wp:wrapPolygon>
            </wp:wrapTight>
            <wp:docPr id="1188613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90675" cy="119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539D6" w14:textId="2D5EB232" w:rsidR="00B539E9" w:rsidRDefault="00B539E9">
      <w:pPr>
        <w:spacing w:after="160" w:line="278" w:lineRule="auto"/>
        <w:rPr>
          <w:rFonts w:ascii="Aptos" w:eastAsia="Aptos" w:hAnsi="Aptos" w:cs="Aptos"/>
          <w:b/>
          <w:bCs/>
          <w:sz w:val="28"/>
          <w:szCs w:val="28"/>
        </w:rPr>
      </w:pPr>
    </w:p>
    <w:p w14:paraId="43FD27C3" w14:textId="77777777" w:rsidR="00C13DC9" w:rsidRDefault="00C13DC9" w:rsidP="00B539E9">
      <w:pPr>
        <w:spacing w:after="160" w:line="278" w:lineRule="auto"/>
        <w:rPr>
          <w:rFonts w:ascii="Aptos" w:eastAsia="Aptos" w:hAnsi="Aptos" w:cs="Aptos"/>
          <w:b/>
          <w:bCs/>
          <w:sz w:val="28"/>
          <w:szCs w:val="28"/>
        </w:rPr>
      </w:pPr>
    </w:p>
    <w:p w14:paraId="17B2D902" w14:textId="77777777" w:rsidR="00C13DC9" w:rsidRDefault="00C13DC9" w:rsidP="00B539E9">
      <w:pPr>
        <w:spacing w:after="160" w:line="278" w:lineRule="auto"/>
        <w:rPr>
          <w:rFonts w:ascii="Aptos" w:eastAsia="Aptos" w:hAnsi="Aptos" w:cs="Aptos"/>
          <w:b/>
          <w:bCs/>
          <w:sz w:val="28"/>
          <w:szCs w:val="28"/>
        </w:rPr>
      </w:pPr>
    </w:p>
    <w:p w14:paraId="16CCE1A6" w14:textId="61EB373C" w:rsidR="00B539E9" w:rsidRDefault="00000000" w:rsidP="00B539E9">
      <w:pPr>
        <w:spacing w:after="160" w:line="278" w:lineRule="auto"/>
        <w:rPr>
          <w:rFonts w:ascii="Aptos" w:eastAsia="Aptos" w:hAnsi="Aptos" w:cs="Aptos"/>
          <w:b/>
          <w:bCs/>
          <w:sz w:val="28"/>
          <w:szCs w:val="28"/>
        </w:rPr>
      </w:pPr>
      <w:r>
        <w:rPr>
          <w:rFonts w:ascii="Aptos" w:eastAsia="Aptos" w:hAnsi="Aptos" w:cs="Aptos"/>
          <w:b/>
          <w:bCs/>
          <w:sz w:val="28"/>
          <w:szCs w:val="28"/>
        </w:rPr>
        <w:t>Fife Climate Forest Tree Canopy Survey</w:t>
      </w:r>
    </w:p>
    <w:p w14:paraId="730272A1" w14:textId="312C97EB" w:rsidR="00B539E9" w:rsidRDefault="007129D4" w:rsidP="00B539E9">
      <w:pPr>
        <w:spacing w:after="160" w:line="278" w:lineRule="auto"/>
      </w:pPr>
      <w:r>
        <w:rPr>
          <w:rFonts w:ascii="Aptos" w:eastAsia="Aptos" w:hAnsi="Aptos" w:cs="Aptos"/>
          <w:b/>
          <w:bCs/>
          <w:sz w:val="28"/>
          <w:szCs w:val="28"/>
        </w:rPr>
        <w:t>Teachers User Guide</w:t>
      </w:r>
      <w:r w:rsidR="00B539E9" w:rsidRPr="00B539E9">
        <w:rPr>
          <w:noProof/>
        </w:rPr>
        <w:t xml:space="preserve"> </w:t>
      </w:r>
    </w:p>
    <w:p w14:paraId="55135EF0" w14:textId="09DE81E0" w:rsidR="000A1E4F" w:rsidRPr="00AA2435" w:rsidRDefault="00D36BDB">
      <w:pPr>
        <w:pStyle w:val="Heading1"/>
        <w:keepNext w:val="0"/>
        <w:keepLines w:val="0"/>
        <w:spacing w:before="0" w:after="160" w:line="278" w:lineRule="auto"/>
        <w:rPr>
          <w:rFonts w:eastAsia="Aptos"/>
          <w:b/>
          <w:bCs/>
          <w:sz w:val="24"/>
          <w:szCs w:val="24"/>
        </w:rPr>
      </w:pPr>
      <w:r>
        <w:rPr>
          <w:rFonts w:eastAsia="Aptos"/>
          <w:b/>
          <w:bCs/>
          <w:sz w:val="24"/>
          <w:szCs w:val="24"/>
        </w:rPr>
        <w:t>Set up</w:t>
      </w:r>
    </w:p>
    <w:p w14:paraId="7865E3F2" w14:textId="77777777" w:rsidR="00924A43" w:rsidRPr="00C07E03" w:rsidRDefault="00924A43" w:rsidP="00924A43">
      <w:pPr>
        <w:rPr>
          <w:rFonts w:eastAsia="Aptos"/>
          <w:lang w:val="en-US"/>
        </w:rPr>
      </w:pPr>
      <w:r w:rsidRPr="13007156">
        <w:rPr>
          <w:lang w:val="en-US"/>
        </w:rPr>
        <w:t xml:space="preserve">You will need a bit of time indoors with Wi-Fi access to set the survey up on your device before going outside to do the survey.  </w:t>
      </w:r>
      <w:r w:rsidRPr="13007156">
        <w:rPr>
          <w:rFonts w:eastAsia="Aptos"/>
          <w:lang w:val="en-US"/>
        </w:rPr>
        <w:t xml:space="preserve">The best way to access the survey is through the free ArcGIS Survey 123 App which you can download from your device’s app store (see below for icon).  </w:t>
      </w:r>
    </w:p>
    <w:p w14:paraId="77E6A17D" w14:textId="77777777" w:rsidR="00924A43" w:rsidRPr="00C07E03" w:rsidRDefault="00924A43" w:rsidP="00924A43">
      <w:pPr>
        <w:spacing w:after="160" w:line="278" w:lineRule="auto"/>
        <w:rPr>
          <w:rFonts w:eastAsia="Aptos"/>
        </w:rPr>
      </w:pPr>
      <w:r w:rsidRPr="00C07E03">
        <w:rPr>
          <w:rFonts w:eastAsia="Aptos"/>
          <w:b/>
          <w:bCs/>
        </w:rPr>
        <w:t>Google Play</w:t>
      </w:r>
      <w:r w:rsidRPr="00C07E03">
        <w:rPr>
          <w:rFonts w:eastAsia="Aptos"/>
        </w:rPr>
        <w:t xml:space="preserve">: </w:t>
      </w:r>
      <w:hyperlink r:id="rId8">
        <w:r w:rsidRPr="00C07E03">
          <w:rPr>
            <w:rFonts w:eastAsia="Aptos"/>
            <w:color w:val="467886"/>
            <w:u w:val="single"/>
          </w:rPr>
          <w:t>ArcGIS Survey123 – Apps on Google Play</w:t>
        </w:r>
      </w:hyperlink>
    </w:p>
    <w:p w14:paraId="65CE2BDF" w14:textId="77777777" w:rsidR="00924A43" w:rsidRPr="00C07E03" w:rsidRDefault="00924A43" w:rsidP="00924A43">
      <w:pPr>
        <w:spacing w:after="160" w:line="278" w:lineRule="auto"/>
        <w:rPr>
          <w:rFonts w:eastAsia="Aptos"/>
        </w:rPr>
      </w:pPr>
      <w:r w:rsidRPr="00C07E03">
        <w:rPr>
          <w:rFonts w:eastAsia="Aptos"/>
          <w:b/>
          <w:bCs/>
        </w:rPr>
        <w:t>Apple App Store</w:t>
      </w:r>
      <w:r w:rsidRPr="00C07E03">
        <w:rPr>
          <w:rFonts w:eastAsia="Aptos"/>
        </w:rPr>
        <w:t xml:space="preserve">: </w:t>
      </w:r>
      <w:hyperlink r:id="rId9">
        <w:r w:rsidRPr="00C07E03">
          <w:rPr>
            <w:rFonts w:eastAsia="Aptos"/>
            <w:color w:val="467886"/>
            <w:u w:val="single"/>
          </w:rPr>
          <w:t>‎ArcGIS Survey123 App - App Store</w:t>
        </w:r>
      </w:hyperlink>
    </w:p>
    <w:p w14:paraId="317606C5" w14:textId="77777777" w:rsidR="00924A43" w:rsidRPr="00C07E03" w:rsidRDefault="00924A43" w:rsidP="00924A43">
      <w:pPr>
        <w:spacing w:after="160" w:line="278" w:lineRule="auto"/>
      </w:pPr>
      <w:r w:rsidRPr="00C07E03">
        <w:rPr>
          <w:rFonts w:eastAsia="Aptos"/>
          <w:b/>
          <w:bCs/>
        </w:rPr>
        <w:t>Microsoft Store</w:t>
      </w:r>
      <w:r w:rsidRPr="00C07E03">
        <w:rPr>
          <w:rFonts w:eastAsia="Aptos"/>
        </w:rPr>
        <w:t xml:space="preserve">: </w:t>
      </w:r>
      <w:hyperlink r:id="rId10">
        <w:r w:rsidRPr="00C07E03">
          <w:rPr>
            <w:rFonts w:eastAsia="Aptos"/>
            <w:color w:val="467886"/>
            <w:u w:val="single"/>
          </w:rPr>
          <w:t>ArcGIS Survey123 - Free download and install on Windows | Microsoft Store</w:t>
        </w:r>
      </w:hyperlink>
    </w:p>
    <w:p w14:paraId="17EE779B" w14:textId="77777777" w:rsidR="00924A43" w:rsidRPr="00C07E03" w:rsidRDefault="00924A43" w:rsidP="00924A43">
      <w:pPr>
        <w:spacing w:after="160" w:line="278" w:lineRule="auto"/>
      </w:pPr>
      <w:r w:rsidRPr="00C07E03">
        <w:rPr>
          <w:noProof/>
          <w:color w:val="242424"/>
        </w:rPr>
        <w:drawing>
          <wp:inline distT="0" distB="0" distL="0" distR="0" wp14:anchorId="7A9F9E97" wp14:editId="5893F2E7">
            <wp:extent cx="5886450" cy="552450"/>
            <wp:effectExtent l="0" t="0" r="0" b="0"/>
            <wp:docPr id="1337236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x_Picture 2"/>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886450" cy="552450"/>
                    </a:xfrm>
                    <a:prstGeom prst="rect">
                      <a:avLst/>
                    </a:prstGeom>
                    <a:noFill/>
                    <a:ln>
                      <a:noFill/>
                    </a:ln>
                  </pic:spPr>
                </pic:pic>
              </a:graphicData>
            </a:graphic>
          </wp:inline>
        </w:drawing>
      </w:r>
    </w:p>
    <w:p w14:paraId="326F2617" w14:textId="77777777" w:rsidR="00924A43" w:rsidRDefault="00924A43" w:rsidP="00924A43">
      <w:pPr>
        <w:spacing w:after="160" w:line="278" w:lineRule="auto"/>
      </w:pPr>
      <w:r w:rsidRPr="13007156">
        <w:rPr>
          <w:lang w:val="en-US"/>
        </w:rPr>
        <w:t>Once you have ArcGIS Survey123 on your device you can open it up and click “</w:t>
      </w:r>
      <w:r w:rsidRPr="13007156">
        <w:rPr>
          <w:b/>
          <w:bCs/>
          <w:lang w:val="en-US"/>
        </w:rPr>
        <w:t>Continue without signing in</w:t>
      </w:r>
      <w:r w:rsidRPr="13007156">
        <w:rPr>
          <w:lang w:val="en-US"/>
        </w:rPr>
        <w:t>”.</w:t>
      </w:r>
    </w:p>
    <w:p w14:paraId="6D14FD58" w14:textId="77777777" w:rsidR="00924A43" w:rsidRPr="00C07E03" w:rsidRDefault="00924A43" w:rsidP="00924A43">
      <w:pPr>
        <w:spacing w:after="160" w:line="278" w:lineRule="auto"/>
      </w:pPr>
      <w:r w:rsidRPr="13007156">
        <w:rPr>
          <w:lang w:val="en-US"/>
        </w:rPr>
        <w:t xml:space="preserve">To add the survey to the My Survey123 page, click on the QR code button in the search bar and then scan this QR code to take you to the Fife Climate Forest Tree Canopy Survey.  </w:t>
      </w:r>
    </w:p>
    <w:p w14:paraId="594813A0" w14:textId="77777777" w:rsidR="00924A43" w:rsidRDefault="00924A43" w:rsidP="00924A43">
      <w:pPr>
        <w:spacing w:after="160" w:line="278" w:lineRule="auto"/>
        <w:rPr>
          <w:b/>
          <w:bCs/>
        </w:rPr>
      </w:pPr>
      <w:r>
        <w:rPr>
          <w:b/>
          <w:bCs/>
          <w:noProof/>
        </w:rPr>
        <mc:AlternateContent>
          <mc:Choice Requires="wps">
            <w:drawing>
              <wp:anchor distT="0" distB="0" distL="114300" distR="114300" simplePos="0" relativeHeight="251676672" behindDoc="0" locked="0" layoutInCell="1" allowOverlap="1" wp14:anchorId="3EDA5F0F" wp14:editId="5A7DA5CE">
                <wp:simplePos x="0" y="0"/>
                <wp:positionH relativeFrom="column">
                  <wp:posOffset>5317490</wp:posOffset>
                </wp:positionH>
                <wp:positionV relativeFrom="paragraph">
                  <wp:posOffset>683194</wp:posOffset>
                </wp:positionV>
                <wp:extent cx="795020" cy="712470"/>
                <wp:effectExtent l="0" t="0" r="24130" b="11430"/>
                <wp:wrapNone/>
                <wp:docPr id="1879551378" name="Circle: Hollow 2"/>
                <wp:cNvGraphicFramePr/>
                <a:graphic xmlns:a="http://schemas.openxmlformats.org/drawingml/2006/main">
                  <a:graphicData uri="http://schemas.microsoft.com/office/word/2010/wordprocessingShape">
                    <wps:wsp>
                      <wps:cNvSpPr/>
                      <wps:spPr>
                        <a:xfrm>
                          <a:off x="0" y="0"/>
                          <a:ext cx="795020" cy="712470"/>
                        </a:xfrm>
                        <a:prstGeom prst="donut">
                          <a:avLst>
                            <a:gd name="adj" fmla="val 18001"/>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063AB9"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2" o:spid="_x0000_s1026" type="#_x0000_t23" style="position:absolute;margin-left:418.7pt;margin-top:53.8pt;width:62.6pt;height:56.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" adj="3484" fillcolor="#4f81bd [3204]" strokecolor="#0a121c [484]" strokeweight="2pt"/>
            </w:pict>
          </mc:Fallback>
        </mc:AlternateContent>
      </w:r>
      <w:r>
        <w:rPr>
          <w:b/>
          <w:bCs/>
          <w:noProof/>
        </w:rPr>
        <w:drawing>
          <wp:anchor distT="0" distB="0" distL="114300" distR="114300" simplePos="0" relativeHeight="251675648" behindDoc="0" locked="0" layoutInCell="1" allowOverlap="1" wp14:anchorId="214EA422" wp14:editId="5EB556A6">
            <wp:simplePos x="0" y="0"/>
            <wp:positionH relativeFrom="column">
              <wp:posOffset>1923803</wp:posOffset>
            </wp:positionH>
            <wp:positionV relativeFrom="paragraph">
              <wp:posOffset>332130</wp:posOffset>
            </wp:positionV>
            <wp:extent cx="4036900" cy="961902"/>
            <wp:effectExtent l="0" t="0" r="1905" b="0"/>
            <wp:wrapThrough wrapText="bothSides">
              <wp:wrapPolygon edited="0">
                <wp:start x="0" y="0"/>
                <wp:lineTo x="0" y="20972"/>
                <wp:lineTo x="21508" y="20972"/>
                <wp:lineTo x="21508" y="0"/>
                <wp:lineTo x="0" y="0"/>
              </wp:wrapPolygon>
            </wp:wrapThrough>
            <wp:docPr id="1601734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734645" name="Picture 1601734645"/>
                    <pic:cNvPicPr/>
                  </pic:nvPicPr>
                  <pic:blipFill rotWithShape="1">
                    <a:blip r:embed="rId13" cstate="print">
                      <a:extLst>
                        <a:ext uri="{28A0092B-C50C-407E-A947-70E740481C1C}">
                          <a14:useLocalDpi xmlns:a14="http://schemas.microsoft.com/office/drawing/2010/main" val="0"/>
                        </a:ext>
                      </a:extLst>
                    </a:blip>
                    <a:srcRect b="88310"/>
                    <a:stretch>
                      <a:fillRect/>
                    </a:stretch>
                  </pic:blipFill>
                  <pic:spPr bwMode="auto">
                    <a:xfrm>
                      <a:off x="0" y="0"/>
                      <a:ext cx="4036900" cy="961902"/>
                    </a:xfrm>
                    <a:prstGeom prst="rect">
                      <a:avLst/>
                    </a:prstGeom>
                    <a:ln>
                      <a:noFill/>
                    </a:ln>
                    <a:extLst>
                      <a:ext uri="{53640926-AAD7-44D8-BBD7-CCE9431645EC}">
                        <a14:shadowObscured xmlns:a14="http://schemas.microsoft.com/office/drawing/2010/main"/>
                      </a:ext>
                    </a:extLst>
                  </pic:spPr>
                </pic:pic>
              </a:graphicData>
            </a:graphic>
          </wp:anchor>
        </w:drawing>
      </w:r>
      <w:r w:rsidRPr="00C07E03">
        <w:rPr>
          <w:noProof/>
          <w:color w:val="242424"/>
        </w:rPr>
        <w:drawing>
          <wp:inline distT="0" distB="0" distL="0" distR="0" wp14:anchorId="2894E2CC" wp14:editId="72CD84F9">
            <wp:extent cx="1619250" cy="1666875"/>
            <wp:effectExtent l="0" t="0" r="0" b="9525"/>
            <wp:docPr id="688677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x__x0000_i1026"/>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619250" cy="1666875"/>
                    </a:xfrm>
                    <a:prstGeom prst="rect">
                      <a:avLst/>
                    </a:prstGeom>
                    <a:noFill/>
                    <a:ln>
                      <a:noFill/>
                    </a:ln>
                  </pic:spPr>
                </pic:pic>
              </a:graphicData>
            </a:graphic>
          </wp:inline>
        </w:drawing>
      </w:r>
    </w:p>
    <w:p w14:paraId="3D25C84D" w14:textId="77777777" w:rsidR="00924A43" w:rsidRPr="00C07E03" w:rsidRDefault="00924A43" w:rsidP="00924A43">
      <w:pPr>
        <w:spacing w:after="160" w:line="278" w:lineRule="auto"/>
        <w:rPr>
          <w:b/>
          <w:bCs/>
        </w:rPr>
      </w:pPr>
    </w:p>
    <w:p w14:paraId="6D821061" w14:textId="77777777" w:rsidR="00924A43" w:rsidRDefault="00924A43" w:rsidP="00924A43">
      <w:pPr>
        <w:spacing w:line="278" w:lineRule="auto"/>
      </w:pPr>
      <w:r w:rsidRPr="00C07E03">
        <w:rPr>
          <w:rFonts w:eastAsia="Aptos"/>
        </w:rPr>
        <w:t xml:space="preserve">You can also access the survey through the web browser:  </w:t>
      </w:r>
      <w:hyperlink r:id="rId16">
        <w:r w:rsidRPr="00C07E03">
          <w:rPr>
            <w:rFonts w:eastAsia="Aptos"/>
            <w:color w:val="467886"/>
            <w:u w:val="single"/>
          </w:rPr>
          <w:t>Fife Tree Canopy Survey</w:t>
        </w:r>
      </w:hyperlink>
    </w:p>
    <w:p w14:paraId="31BB5459" w14:textId="77777777" w:rsidR="00924A43" w:rsidRPr="00C07E03" w:rsidRDefault="00924A43" w:rsidP="00924A43">
      <w:pPr>
        <w:spacing w:after="160" w:line="278" w:lineRule="auto"/>
        <w:rPr>
          <w:b/>
          <w:bCs/>
        </w:rPr>
      </w:pPr>
      <w:r>
        <w:t xml:space="preserve"> </w:t>
      </w:r>
    </w:p>
    <w:p w14:paraId="2CE0B569" w14:textId="77777777" w:rsidR="006A67B6" w:rsidRDefault="006A67B6">
      <w:pPr>
        <w:spacing w:after="160" w:line="278" w:lineRule="auto"/>
        <w:rPr>
          <w:b/>
          <w:bCs/>
        </w:rPr>
      </w:pPr>
    </w:p>
    <w:p w14:paraId="4A0FC302" w14:textId="46FB2C56" w:rsidR="000A1E4F" w:rsidRPr="00C07E03" w:rsidRDefault="005C6CFF">
      <w:pPr>
        <w:spacing w:after="160" w:line="278" w:lineRule="auto"/>
        <w:rPr>
          <w:b/>
          <w:bCs/>
        </w:rPr>
      </w:pPr>
      <w:r w:rsidRPr="00C07E03">
        <w:rPr>
          <w:b/>
          <w:bCs/>
        </w:rPr>
        <w:lastRenderedPageBreak/>
        <w:t xml:space="preserve">Preparation </w:t>
      </w:r>
    </w:p>
    <w:p w14:paraId="3B72FD5B" w14:textId="3865D82D" w:rsidR="008D639F" w:rsidRDefault="008D639F" w:rsidP="008D639F">
      <w:r>
        <w:t xml:space="preserve">You </w:t>
      </w:r>
      <w:r w:rsidR="00897285">
        <w:t xml:space="preserve">are allowed to survey trees on public land including your school grounds, local </w:t>
      </w:r>
      <w:proofErr w:type="gramStart"/>
      <w:r w:rsidR="00897285">
        <w:t>greenspace</w:t>
      </w:r>
      <w:proofErr w:type="gramEnd"/>
      <w:r w:rsidR="00897285">
        <w:t xml:space="preserve"> and parks.  Please </w:t>
      </w:r>
      <w:r>
        <w:t>ask permission before surveying</w:t>
      </w:r>
      <w:r w:rsidR="00897285">
        <w:t xml:space="preserve"> </w:t>
      </w:r>
      <w:r>
        <w:t>any privately owned land</w:t>
      </w:r>
      <w:r w:rsidR="0002310F">
        <w:t xml:space="preserve"> including </w:t>
      </w:r>
      <w:r w:rsidR="009777C0">
        <w:t>g</w:t>
      </w:r>
      <w:r w:rsidR="0002310F">
        <w:t xml:space="preserve">ardens.  </w:t>
      </w:r>
      <w:r>
        <w:t xml:space="preserve"> </w:t>
      </w:r>
    </w:p>
    <w:p w14:paraId="0D03E5D5" w14:textId="77777777" w:rsidR="008D639F" w:rsidRDefault="008D639F" w:rsidP="008D639F"/>
    <w:p w14:paraId="3E160CF7" w14:textId="65BDFE3A" w:rsidR="00D6021A" w:rsidRDefault="005C6CFF" w:rsidP="008D639F">
      <w:r w:rsidRPr="00C07E03">
        <w:t xml:space="preserve">Before taking part in the </w:t>
      </w:r>
      <w:r w:rsidR="009777C0" w:rsidRPr="00C07E03">
        <w:t>survey,</w:t>
      </w:r>
      <w:r w:rsidRPr="00C07E03">
        <w:t xml:space="preserve"> we recommend that you look at leaf identification with </w:t>
      </w:r>
      <w:r w:rsidR="009F146A" w:rsidRPr="00C07E03">
        <w:t xml:space="preserve">learners </w:t>
      </w:r>
      <w:r w:rsidRPr="00C07E03">
        <w:t>beforehand so they can identify trees more easily</w:t>
      </w:r>
      <w:r w:rsidR="00184FF4" w:rsidRPr="00C07E03">
        <w:t xml:space="preserve"> in the field. </w:t>
      </w:r>
      <w:r w:rsidR="008D639F">
        <w:t xml:space="preserve">You may find it useful to </w:t>
      </w:r>
      <w:r w:rsidR="00D6021A">
        <w:t>take out some resources</w:t>
      </w:r>
      <w:r w:rsidR="008D639F">
        <w:t xml:space="preserve"> to help with tree identification.  Please </w:t>
      </w:r>
      <w:r w:rsidR="008D639F" w:rsidRPr="00E04CF3">
        <w:t xml:space="preserve">use </w:t>
      </w:r>
      <w:proofErr w:type="gramStart"/>
      <w:r w:rsidR="008D639F" w:rsidRPr="00E04CF3">
        <w:t>tree</w:t>
      </w:r>
      <w:proofErr w:type="gramEnd"/>
      <w:r w:rsidR="008D639F" w:rsidRPr="00E04CF3">
        <w:t xml:space="preserve"> id apps with caution</w:t>
      </w:r>
      <w:r w:rsidR="003F3495">
        <w:t xml:space="preserve"> as they are not always right</w:t>
      </w:r>
      <w:r w:rsidR="008D639F" w:rsidRPr="00E04CF3">
        <w:t>.</w:t>
      </w:r>
    </w:p>
    <w:p w14:paraId="68A5133D" w14:textId="77777777" w:rsidR="003F3495" w:rsidRDefault="003F3495" w:rsidP="008D639F"/>
    <w:p w14:paraId="3242D5F9" w14:textId="008EE827" w:rsidR="000A1E4F" w:rsidRPr="00C07E03" w:rsidRDefault="008D639F" w:rsidP="00610677">
      <w:r w:rsidRPr="00E04CF3">
        <w:t xml:space="preserve">You will need a tape measure for </w:t>
      </w:r>
      <w:r w:rsidR="00610677">
        <w:t xml:space="preserve">tree </w:t>
      </w:r>
      <w:r w:rsidRPr="00E04CF3">
        <w:t>measuring</w:t>
      </w:r>
      <w:r w:rsidR="009E3120">
        <w:t xml:space="preserve"> </w:t>
      </w:r>
      <w:r w:rsidR="00610677">
        <w:t xml:space="preserve">and it is recommended that you </w:t>
      </w:r>
      <w:r w:rsidR="009E3120">
        <w:t>practic</w:t>
      </w:r>
      <w:r w:rsidR="00610677">
        <w:t xml:space="preserve">e this with learners so that they are confident to measure </w:t>
      </w:r>
      <w:r w:rsidRPr="00C07E03">
        <w:t>the circumference and radius of canopies on different trees.</w:t>
      </w:r>
      <w:r w:rsidR="00610677">
        <w:t xml:space="preserve">  </w:t>
      </w:r>
      <w:r w:rsidRPr="00C07E03">
        <w:t>This can all be done in one long lesson of around 1hr 30mins, but for a more in-depth investigation</w:t>
      </w:r>
      <w:r w:rsidR="009F146A" w:rsidRPr="00C07E03">
        <w:t xml:space="preserve"> split</w:t>
      </w:r>
      <w:r w:rsidRPr="00C07E03">
        <w:t xml:space="preserve"> them into three separate lessons.</w:t>
      </w:r>
    </w:p>
    <w:p w14:paraId="49176DB3" w14:textId="77777777" w:rsidR="000A1E4F" w:rsidRPr="00C07E03" w:rsidRDefault="000A1E4F">
      <w:pPr>
        <w:spacing w:after="160" w:line="278" w:lineRule="auto"/>
      </w:pPr>
    </w:p>
    <w:p w14:paraId="22D8475E" w14:textId="30D2C685" w:rsidR="000A1E4F" w:rsidRPr="00C07E03" w:rsidRDefault="00000000">
      <w:pPr>
        <w:spacing w:after="160" w:line="278" w:lineRule="auto"/>
        <w:rPr>
          <w:b/>
          <w:bCs/>
        </w:rPr>
      </w:pPr>
      <w:r w:rsidRPr="00C07E03">
        <w:rPr>
          <w:b/>
          <w:bCs/>
        </w:rPr>
        <w:t>Using the survey</w:t>
      </w:r>
    </w:p>
    <w:p w14:paraId="5E36A4BB" w14:textId="77777777" w:rsidR="000A1E4F" w:rsidRPr="00C07E03" w:rsidRDefault="00000000">
      <w:pPr>
        <w:spacing w:after="160" w:line="278" w:lineRule="auto"/>
        <w:rPr>
          <w:b/>
          <w:bCs/>
        </w:rPr>
      </w:pPr>
      <w:r w:rsidRPr="00C07E03">
        <w:rPr>
          <w:b/>
          <w:bCs/>
        </w:rPr>
        <w:t xml:space="preserve">Step 1: Find the location of the tree </w:t>
      </w:r>
    </w:p>
    <w:p w14:paraId="715A93FD" w14:textId="2886DAC2" w:rsidR="000A1E4F" w:rsidRPr="00C07E03" w:rsidRDefault="007B341B">
      <w:pPr>
        <w:spacing w:before="240" w:after="240"/>
      </w:pPr>
      <w:r>
        <w:t xml:space="preserve">You will need </w:t>
      </w:r>
      <w:proofErr w:type="spellStart"/>
      <w:r>
        <w:t>WiFi</w:t>
      </w:r>
      <w:proofErr w:type="spellEnd"/>
      <w:r>
        <w:t xml:space="preserve"> to be able to plot your tree location on a map.   </w:t>
      </w:r>
      <w:r w:rsidRPr="00C07E03">
        <w:t>The first step is to go to the map that appears when you open the survey. You will then be asked if you want to share your location:</w:t>
      </w:r>
    </w:p>
    <w:p w14:paraId="3AEC4CFE" w14:textId="77777777" w:rsidR="000A1E4F" w:rsidRPr="00C07E03" w:rsidRDefault="00000000">
      <w:pPr>
        <w:numPr>
          <w:ilvl w:val="0"/>
          <w:numId w:val="9"/>
        </w:numPr>
        <w:spacing w:before="240"/>
      </w:pPr>
      <w:r w:rsidRPr="00C07E03">
        <w:t>Yes = a point will show where you are</w:t>
      </w:r>
    </w:p>
    <w:p w14:paraId="16527E53" w14:textId="77777777" w:rsidR="000A1E4F" w:rsidRPr="00C07E03" w:rsidRDefault="00000000">
      <w:pPr>
        <w:numPr>
          <w:ilvl w:val="0"/>
          <w:numId w:val="9"/>
        </w:numPr>
        <w:spacing w:after="240"/>
      </w:pPr>
      <w:r w:rsidRPr="00C07E03">
        <w:t xml:space="preserve">No = find your area using the search bar and </w:t>
      </w:r>
      <w:proofErr w:type="gramStart"/>
      <w:r w:rsidRPr="00C07E03">
        <w:t>entering</w:t>
      </w:r>
      <w:proofErr w:type="gramEnd"/>
      <w:r w:rsidRPr="00C07E03">
        <w:t xml:space="preserve"> your location</w:t>
      </w:r>
    </w:p>
    <w:p w14:paraId="75C4E5A7" w14:textId="31202870" w:rsidR="000A1E4F" w:rsidRPr="00C07E03" w:rsidRDefault="00000000">
      <w:pPr>
        <w:spacing w:before="240" w:after="240"/>
      </w:pPr>
      <w:r w:rsidRPr="00C07E03">
        <w:rPr>
          <w:b/>
          <w:bCs/>
        </w:rPr>
        <w:t xml:space="preserve">Note: </w:t>
      </w:r>
      <w:r w:rsidRPr="00C07E03">
        <w:t>If the map doesn’t load, don’t worry, it might be a little slow! If an error appears, try typing in your location</w:t>
      </w:r>
      <w:r w:rsidR="00184FF4" w:rsidRPr="00C07E03">
        <w:t xml:space="preserve"> </w:t>
      </w:r>
      <w:r w:rsidRPr="00C07E03">
        <w:t>and ask an adult for help if needed.</w:t>
      </w:r>
    </w:p>
    <w:p w14:paraId="1DAB3E04" w14:textId="34BC8D45" w:rsidR="000A1E4F" w:rsidRPr="00C07E03" w:rsidRDefault="00000000">
      <w:pPr>
        <w:spacing w:before="240" w:after="240"/>
      </w:pPr>
      <w:r w:rsidRPr="00C07E03">
        <w:t xml:space="preserve">Next, zoom in until </w:t>
      </w:r>
      <w:proofErr w:type="gramStart"/>
      <w:r w:rsidR="00184FF4" w:rsidRPr="00C07E03">
        <w:t>you</w:t>
      </w:r>
      <w:r w:rsidRPr="00C07E03">
        <w:t xml:space="preserve"> </w:t>
      </w:r>
      <w:r w:rsidR="00184FF4" w:rsidRPr="00C07E03">
        <w:t>can</w:t>
      </w:r>
      <w:proofErr w:type="gramEnd"/>
      <w:r w:rsidR="00184FF4" w:rsidRPr="00C07E03">
        <w:t xml:space="preserve"> </w:t>
      </w:r>
      <w:r w:rsidRPr="00C07E03">
        <w:t xml:space="preserve">drop a point. If you see “Zoom to Street Level”, zoom in more. </w:t>
      </w:r>
    </w:p>
    <w:p w14:paraId="4D76ED27" w14:textId="77777777" w:rsidR="000A1E4F" w:rsidRPr="00C07E03" w:rsidRDefault="00000000">
      <w:pPr>
        <w:spacing w:before="240" w:after="240"/>
      </w:pPr>
      <w:r w:rsidRPr="00C07E03">
        <w:t>Tap the map to drop a point where your tree is! A blue marker will appear when you do so, and you can move it to where the tree you are surveying is!</w:t>
      </w:r>
    </w:p>
    <w:p w14:paraId="6674D8DE" w14:textId="77777777" w:rsidR="000A1E4F" w:rsidRPr="00C07E03" w:rsidRDefault="00000000">
      <w:pPr>
        <w:spacing w:after="160" w:line="278" w:lineRule="auto"/>
      </w:pPr>
      <w:r w:rsidRPr="00C07E03">
        <w:rPr>
          <w:rFonts w:eastAsia="Aptos"/>
          <w:noProof/>
        </w:rPr>
        <w:lastRenderedPageBreak/>
        <w:drawing>
          <wp:inline distT="0" distB="0" distL="0" distR="0" wp14:anchorId="6FA54809" wp14:editId="32C973E9">
            <wp:extent cx="5731510" cy="3319133"/>
            <wp:effectExtent l="0" t="0" r="0" b="0"/>
            <wp:docPr id="2" name="image1.png" descr="A screenshot of a map&#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screenshot of a map&#10;&#10;AI-generated content may be incorrect."/>
                    <pic:cNvPicPr preferRelativeResize="0"/>
                  </pic:nvPicPr>
                  <pic:blipFill>
                    <a:blip r:embed="rId17"/>
                    <a:srcRect t="33465"/>
                    <a:stretch>
                      <a:fillRect/>
                    </a:stretch>
                  </pic:blipFill>
                  <pic:spPr>
                    <a:xfrm>
                      <a:off x="0" y="0"/>
                      <a:ext cx="5731510" cy="3319133"/>
                    </a:xfrm>
                    <a:prstGeom prst="rect">
                      <a:avLst/>
                    </a:prstGeom>
                    <a:ln/>
                  </pic:spPr>
                </pic:pic>
              </a:graphicData>
            </a:graphic>
          </wp:inline>
        </w:drawing>
      </w:r>
    </w:p>
    <w:p w14:paraId="2BB0A57A" w14:textId="383ADAFC" w:rsidR="000A1E4F" w:rsidRPr="00C07E03" w:rsidRDefault="00000000">
      <w:pPr>
        <w:spacing w:before="240" w:after="240"/>
      </w:pPr>
      <w:r w:rsidRPr="00C07E03">
        <w:t>Do you see an orange point</w:t>
      </w:r>
      <w:r w:rsidR="00990739" w:rsidRPr="00C07E03">
        <w:t xml:space="preserve"> in your </w:t>
      </w:r>
      <w:proofErr w:type="gramStart"/>
      <w:r w:rsidR="00990739" w:rsidRPr="00C07E03">
        <w:t>location</w:t>
      </w:r>
      <w:r w:rsidRPr="00C07E03">
        <w:t>?:</w:t>
      </w:r>
      <w:proofErr w:type="gramEnd"/>
    </w:p>
    <w:p w14:paraId="32C8F138" w14:textId="3E5BB9B3" w:rsidR="000A1E4F" w:rsidRPr="00C07E03" w:rsidRDefault="00000000">
      <w:pPr>
        <w:numPr>
          <w:ilvl w:val="0"/>
          <w:numId w:val="5"/>
        </w:numPr>
        <w:spacing w:before="240"/>
      </w:pPr>
      <w:r w:rsidRPr="00C07E03">
        <w:t xml:space="preserve">Yes = That is a tree! </w:t>
      </w:r>
      <w:r w:rsidR="00990739" w:rsidRPr="00C07E03">
        <w:t>Please p</w:t>
      </w:r>
      <w:r w:rsidRPr="00C07E03">
        <w:t>lace your marker on it</w:t>
      </w:r>
    </w:p>
    <w:p w14:paraId="61DAB826" w14:textId="198D0C84" w:rsidR="000A1E4F" w:rsidRPr="00C07E03" w:rsidRDefault="0098625A">
      <w:pPr>
        <w:numPr>
          <w:ilvl w:val="0"/>
          <w:numId w:val="5"/>
        </w:numPr>
        <w:spacing w:after="240"/>
      </w:pPr>
      <w:r w:rsidRPr="00C07E03">
        <w:rPr>
          <w:noProof/>
        </w:rPr>
        <w:drawing>
          <wp:anchor distT="0" distB="0" distL="114300" distR="114300" simplePos="0" relativeHeight="251658240" behindDoc="0" locked="0" layoutInCell="1" hidden="0" allowOverlap="1" wp14:anchorId="7570882F" wp14:editId="0EC83DD3">
            <wp:simplePos x="0" y="0"/>
            <wp:positionH relativeFrom="column">
              <wp:posOffset>114300</wp:posOffset>
            </wp:positionH>
            <wp:positionV relativeFrom="paragraph">
              <wp:posOffset>349250</wp:posOffset>
            </wp:positionV>
            <wp:extent cx="5381625" cy="2971800"/>
            <wp:effectExtent l="0" t="0" r="9525" b="0"/>
            <wp:wrapSquare wrapText="bothSides" distT="0" distB="0" distL="114300" distR="114300"/>
            <wp:docPr id="1" name="image2.png" descr="A screenshot of a map&#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screenshot of a map&#10;&#10;AI-generated content may be incorrect."/>
                    <pic:cNvPicPr preferRelativeResize="0"/>
                  </pic:nvPicPr>
                  <pic:blipFill>
                    <a:blip r:embed="rId18"/>
                    <a:srcRect/>
                    <a:stretch>
                      <a:fillRect/>
                    </a:stretch>
                  </pic:blipFill>
                  <pic:spPr>
                    <a:xfrm>
                      <a:off x="0" y="0"/>
                      <a:ext cx="5381625" cy="2971800"/>
                    </a:xfrm>
                    <a:prstGeom prst="rect">
                      <a:avLst/>
                    </a:prstGeom>
                    <a:ln/>
                  </pic:spPr>
                </pic:pic>
              </a:graphicData>
            </a:graphic>
            <wp14:sizeRelH relativeFrom="margin">
              <wp14:pctWidth>0</wp14:pctWidth>
            </wp14:sizeRelH>
            <wp14:sizeRelV relativeFrom="margin">
              <wp14:pctHeight>0</wp14:pctHeight>
            </wp14:sizeRelV>
          </wp:anchor>
        </w:drawing>
      </w:r>
      <w:r w:rsidRPr="00C07E03">
        <w:t xml:space="preserve">No = You have found a new </w:t>
      </w:r>
      <w:proofErr w:type="gramStart"/>
      <w:r w:rsidRPr="00C07E03">
        <w:t>tree,</w:t>
      </w:r>
      <w:proofErr w:type="gramEnd"/>
      <w:r w:rsidRPr="00C07E03">
        <w:t xml:space="preserve"> you can still place your marker.</w:t>
      </w:r>
    </w:p>
    <w:p w14:paraId="4BD3B78C" w14:textId="5CB784C3" w:rsidR="000A1E4F" w:rsidRPr="00C07E03" w:rsidRDefault="0098625A">
      <w:pPr>
        <w:spacing w:before="240" w:after="240"/>
      </w:pPr>
      <w:r w:rsidRPr="00C07E03">
        <w:rPr>
          <w:noProof/>
        </w:rPr>
        <w:lastRenderedPageBreak/>
        <w:drawing>
          <wp:anchor distT="0" distB="0" distL="114300" distR="114300" simplePos="0" relativeHeight="251659264" behindDoc="1" locked="0" layoutInCell="1" hidden="0" allowOverlap="1" wp14:anchorId="2B966A32" wp14:editId="7AC2605E">
            <wp:simplePos x="0" y="0"/>
            <wp:positionH relativeFrom="margin">
              <wp:align>center</wp:align>
            </wp:positionH>
            <wp:positionV relativeFrom="paragraph">
              <wp:posOffset>3771900</wp:posOffset>
            </wp:positionV>
            <wp:extent cx="5731510" cy="3545205"/>
            <wp:effectExtent l="0" t="0" r="2540" b="0"/>
            <wp:wrapTight wrapText="bothSides">
              <wp:wrapPolygon edited="0">
                <wp:start x="0" y="0"/>
                <wp:lineTo x="0" y="21472"/>
                <wp:lineTo x="21538" y="21472"/>
                <wp:lineTo x="21538" y="0"/>
                <wp:lineTo x="0" y="0"/>
              </wp:wrapPolygon>
            </wp:wrapTight>
            <wp:docPr id="4" name="image4.png" descr="A screenshot of a map&#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screenshot of a map&#10;&#10;AI-generated content may be incorrect."/>
                    <pic:cNvPicPr preferRelativeResize="0"/>
                  </pic:nvPicPr>
                  <pic:blipFill>
                    <a:blip r:embed="rId19"/>
                    <a:srcRect/>
                    <a:stretch>
                      <a:fillRect/>
                    </a:stretch>
                  </pic:blipFill>
                  <pic:spPr>
                    <a:xfrm>
                      <a:off x="0" y="0"/>
                      <a:ext cx="5731510" cy="3545205"/>
                    </a:xfrm>
                    <a:prstGeom prst="rect">
                      <a:avLst/>
                    </a:prstGeom>
                    <a:ln/>
                  </pic:spPr>
                </pic:pic>
              </a:graphicData>
            </a:graphic>
          </wp:anchor>
        </w:drawing>
      </w:r>
      <w:r w:rsidRPr="00C07E03">
        <w:t>If you</w:t>
      </w:r>
      <w:r w:rsidR="00990739" w:rsidRPr="00C07E03">
        <w:t xml:space="preserve">r tree is in a </w:t>
      </w:r>
      <w:proofErr w:type="gramStart"/>
      <w:r w:rsidRPr="00C07E03">
        <w:t>green shaded areas</w:t>
      </w:r>
      <w:proofErr w:type="gramEnd"/>
      <w:r w:rsidRPr="00C07E03">
        <w:t xml:space="preserve">, </w:t>
      </w:r>
      <w:r w:rsidR="00990739" w:rsidRPr="00C07E03">
        <w:t>you do</w:t>
      </w:r>
      <w:r w:rsidRPr="00C07E03">
        <w:t xml:space="preserve"> NOT </w:t>
      </w:r>
      <w:r w:rsidR="00990739" w:rsidRPr="00C07E03">
        <w:t xml:space="preserve">need to </w:t>
      </w:r>
      <w:r w:rsidRPr="00C07E03">
        <w:t>record any of the trees there</w:t>
      </w:r>
      <w:r w:rsidR="00990739" w:rsidRPr="00C07E03">
        <w:t xml:space="preserve"> as we already have data on this woodland area.  </w:t>
      </w:r>
    </w:p>
    <w:p w14:paraId="14355805" w14:textId="7920A6B1" w:rsidR="000A1E4F" w:rsidRPr="00C07E03" w:rsidRDefault="000A1E4F">
      <w:pPr>
        <w:spacing w:before="240" w:after="240"/>
      </w:pPr>
    </w:p>
    <w:p w14:paraId="5D7E6958" w14:textId="5C93D5CB" w:rsidR="000A1E4F" w:rsidRPr="00C07E03" w:rsidRDefault="00000000">
      <w:pPr>
        <w:spacing w:before="240" w:after="240"/>
        <w:rPr>
          <w:b/>
          <w:bCs/>
        </w:rPr>
      </w:pPr>
      <w:r w:rsidRPr="00C07E03">
        <w:rPr>
          <w:b/>
          <w:bCs/>
        </w:rPr>
        <w:t>Step 2: Is there a tree?</w:t>
      </w:r>
    </w:p>
    <w:p w14:paraId="559C3148" w14:textId="310399B7" w:rsidR="000A1E4F" w:rsidRPr="00C07E03" w:rsidRDefault="00000000">
      <w:pPr>
        <w:spacing w:before="240" w:after="240"/>
      </w:pPr>
      <w:r w:rsidRPr="00C07E03">
        <w:t>You will then be asked if there is a tree at this location.</w:t>
      </w:r>
    </w:p>
    <w:p w14:paraId="0A88C6CC" w14:textId="77777777" w:rsidR="000A1E4F" w:rsidRPr="00C07E03" w:rsidRDefault="00000000">
      <w:pPr>
        <w:spacing w:before="240" w:after="240"/>
      </w:pPr>
      <w:r w:rsidRPr="00C07E03">
        <w:t>If not:</w:t>
      </w:r>
    </w:p>
    <w:p w14:paraId="3C3F3456" w14:textId="77777777" w:rsidR="000A1E4F" w:rsidRPr="00C07E03" w:rsidRDefault="00000000">
      <w:pPr>
        <w:numPr>
          <w:ilvl w:val="0"/>
          <w:numId w:val="4"/>
        </w:numPr>
        <w:spacing w:before="240"/>
      </w:pPr>
      <w:r w:rsidRPr="00C07E03">
        <w:t>Was there a tree here before?</w:t>
      </w:r>
    </w:p>
    <w:p w14:paraId="5FC791DF" w14:textId="77777777" w:rsidR="000A1E4F" w:rsidRPr="00C07E03" w:rsidRDefault="00000000">
      <w:pPr>
        <w:numPr>
          <w:ilvl w:val="0"/>
          <w:numId w:val="4"/>
        </w:numPr>
      </w:pPr>
      <w:r w:rsidRPr="00C07E03">
        <w:t>Has it been cut down?</w:t>
      </w:r>
    </w:p>
    <w:p w14:paraId="0633EE8F" w14:textId="77777777" w:rsidR="000A1E4F" w:rsidRPr="00C07E03" w:rsidRDefault="00000000">
      <w:pPr>
        <w:numPr>
          <w:ilvl w:val="0"/>
          <w:numId w:val="4"/>
        </w:numPr>
        <w:spacing w:after="240"/>
      </w:pPr>
      <w:r w:rsidRPr="00C07E03">
        <w:t>Is there something that has been mistaken for a tree, like a bush?</w:t>
      </w:r>
    </w:p>
    <w:p w14:paraId="11538F90" w14:textId="368A4F62" w:rsidR="000A1E4F" w:rsidRPr="00C07E03" w:rsidRDefault="00000000">
      <w:pPr>
        <w:spacing w:before="240" w:after="240"/>
      </w:pPr>
      <w:r w:rsidRPr="00C07E03">
        <w:t>Please record what has been mistaken for a tree</w:t>
      </w:r>
      <w:r w:rsidR="0098625A" w:rsidRPr="00C07E03">
        <w:t xml:space="preserve">.  </w:t>
      </w:r>
    </w:p>
    <w:p w14:paraId="4DB72FD9" w14:textId="77777777" w:rsidR="000A1E4F" w:rsidRPr="00C07E03" w:rsidRDefault="00000000">
      <w:pPr>
        <w:spacing w:before="240" w:after="240"/>
      </w:pPr>
      <w:r w:rsidRPr="00C07E03">
        <w:t>If yes, you are now investigating and surveying a real tree.</w:t>
      </w:r>
    </w:p>
    <w:p w14:paraId="07B37BF1" w14:textId="77777777" w:rsidR="000A1E4F" w:rsidRPr="00C07E03" w:rsidRDefault="000A1E4F">
      <w:pPr>
        <w:spacing w:before="240" w:after="240"/>
      </w:pPr>
    </w:p>
    <w:p w14:paraId="0BA67371" w14:textId="77777777" w:rsidR="000A1E4F" w:rsidRPr="00C07E03" w:rsidRDefault="00000000">
      <w:pPr>
        <w:spacing w:before="240" w:after="240"/>
        <w:rPr>
          <w:b/>
          <w:bCs/>
        </w:rPr>
      </w:pPr>
      <w:r w:rsidRPr="00C07E03">
        <w:rPr>
          <w:b/>
          <w:bCs/>
        </w:rPr>
        <w:t>Step 3: Have you planted a tree here?</w:t>
      </w:r>
    </w:p>
    <w:p w14:paraId="0BA773F2" w14:textId="77777777" w:rsidR="000A1E4F" w:rsidRPr="00C07E03" w:rsidRDefault="00000000">
      <w:pPr>
        <w:spacing w:before="240" w:after="240"/>
      </w:pPr>
      <w:r w:rsidRPr="00C07E03">
        <w:t xml:space="preserve">After this, you will then be asked if you have recently planted a tree at the </w:t>
      </w:r>
      <w:proofErr w:type="gramStart"/>
      <w:r w:rsidRPr="00C07E03">
        <w:t>location</w:t>
      </w:r>
      <w:proofErr w:type="gramEnd"/>
      <w:r w:rsidRPr="00C07E03">
        <w:t xml:space="preserve"> you have put your marker.</w:t>
      </w:r>
    </w:p>
    <w:p w14:paraId="3217BFBD" w14:textId="77777777" w:rsidR="000A1E4F" w:rsidRPr="00C07E03" w:rsidRDefault="00000000">
      <w:pPr>
        <w:spacing w:before="240" w:after="240"/>
      </w:pPr>
      <w:r w:rsidRPr="00C07E03">
        <w:t>Please select “No” if you have not, and “Yes” if you have.</w:t>
      </w:r>
    </w:p>
    <w:p w14:paraId="73984F6B" w14:textId="37DBE9E5" w:rsidR="000A1E4F" w:rsidRPr="00C07E03" w:rsidRDefault="00307F20">
      <w:pPr>
        <w:spacing w:before="240" w:after="240"/>
        <w:rPr>
          <w:b/>
          <w:bCs/>
        </w:rPr>
      </w:pPr>
      <w:r w:rsidRPr="00307F20">
        <w:rPr>
          <w:b/>
          <w:bCs/>
          <w:noProof/>
        </w:rPr>
        <w:lastRenderedPageBreak/>
        <w:drawing>
          <wp:anchor distT="0" distB="0" distL="114300" distR="114300" simplePos="0" relativeHeight="251677696" behindDoc="1" locked="0" layoutInCell="1" allowOverlap="1" wp14:anchorId="57FA0D05" wp14:editId="7EF81A5B">
            <wp:simplePos x="0" y="0"/>
            <wp:positionH relativeFrom="margin">
              <wp:align>right</wp:align>
            </wp:positionH>
            <wp:positionV relativeFrom="paragraph">
              <wp:posOffset>152400</wp:posOffset>
            </wp:positionV>
            <wp:extent cx="1893570" cy="2628900"/>
            <wp:effectExtent l="0" t="0" r="0" b="0"/>
            <wp:wrapTight wrapText="bothSides">
              <wp:wrapPolygon edited="0">
                <wp:start x="0" y="0"/>
                <wp:lineTo x="0" y="21443"/>
                <wp:lineTo x="21296" y="21443"/>
                <wp:lineTo x="21296" y="0"/>
                <wp:lineTo x="0" y="0"/>
              </wp:wrapPolygon>
            </wp:wrapTight>
            <wp:docPr id="1238836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836838" name=""/>
                    <pic:cNvPicPr/>
                  </pic:nvPicPr>
                  <pic:blipFill>
                    <a:blip r:embed="rId20">
                      <a:extLst>
                        <a:ext uri="{28A0092B-C50C-407E-A947-70E740481C1C}">
                          <a14:useLocalDpi xmlns:a14="http://schemas.microsoft.com/office/drawing/2010/main" val="0"/>
                        </a:ext>
                      </a:extLst>
                    </a:blip>
                    <a:stretch>
                      <a:fillRect/>
                    </a:stretch>
                  </pic:blipFill>
                  <pic:spPr>
                    <a:xfrm>
                      <a:off x="0" y="0"/>
                      <a:ext cx="1893570" cy="2628900"/>
                    </a:xfrm>
                    <a:prstGeom prst="rect">
                      <a:avLst/>
                    </a:prstGeom>
                  </pic:spPr>
                </pic:pic>
              </a:graphicData>
            </a:graphic>
            <wp14:sizeRelH relativeFrom="page">
              <wp14:pctWidth>0</wp14:pctWidth>
            </wp14:sizeRelH>
            <wp14:sizeRelV relativeFrom="page">
              <wp14:pctHeight>0</wp14:pctHeight>
            </wp14:sizeRelV>
          </wp:anchor>
        </w:drawing>
      </w:r>
      <w:r w:rsidRPr="00C07E03">
        <w:rPr>
          <w:b/>
          <w:bCs/>
        </w:rPr>
        <w:t>Step 4: Tree identification</w:t>
      </w:r>
    </w:p>
    <w:p w14:paraId="305DB6BC" w14:textId="4B2EC624" w:rsidR="00494104" w:rsidRDefault="00B97163">
      <w:pPr>
        <w:spacing w:before="240" w:after="240"/>
      </w:pPr>
      <w:r>
        <w:t xml:space="preserve">Spend a bit of time identifying your tree.  </w:t>
      </w:r>
      <w:r w:rsidR="00DA0A95">
        <w:t xml:space="preserve">There are some great tree identification resources available through </w:t>
      </w:r>
      <w:proofErr w:type="gramStart"/>
      <w:r w:rsidR="00307F20">
        <w:t>The</w:t>
      </w:r>
      <w:proofErr w:type="gramEnd"/>
      <w:r w:rsidR="00307F20">
        <w:t xml:space="preserve"> woodland Trust </w:t>
      </w:r>
      <w:r w:rsidR="005A4AA3">
        <w:t xml:space="preserve">including </w:t>
      </w:r>
      <w:hyperlink r:id="rId21" w:history="1">
        <w:proofErr w:type="spellStart"/>
        <w:r w:rsidR="00B6432A" w:rsidRPr="00DA0A95">
          <w:rPr>
            <w:rStyle w:val="Hyperlink"/>
          </w:rPr>
          <w:t>Treetoolsforschool</w:t>
        </w:r>
        <w:proofErr w:type="spellEnd"/>
      </w:hyperlink>
      <w:r w:rsidR="00B6432A">
        <w:t xml:space="preserve"> </w:t>
      </w:r>
      <w:r w:rsidR="005A4AA3">
        <w:t>printable leaf</w:t>
      </w:r>
      <w:r w:rsidR="00494104">
        <w:t xml:space="preserve">, blossom and flower, fruit and seed </w:t>
      </w:r>
      <w:r w:rsidR="007D5730">
        <w:t>spotter</w:t>
      </w:r>
      <w:r w:rsidR="00494104">
        <w:t xml:space="preserve"> sheets</w:t>
      </w:r>
      <w:r w:rsidR="00B6432A">
        <w:t xml:space="preserve"> and </w:t>
      </w:r>
      <w:r w:rsidR="009B55D5">
        <w:t xml:space="preserve">a free </w:t>
      </w:r>
      <w:hyperlink r:id="rId22" w:history="1">
        <w:r w:rsidR="009B55D5" w:rsidRPr="009B55D5">
          <w:rPr>
            <w:rStyle w:val="Hyperlink"/>
          </w:rPr>
          <w:t>Tree ID app</w:t>
        </w:r>
      </w:hyperlink>
      <w:r w:rsidR="009B55D5">
        <w:t xml:space="preserve">.  </w:t>
      </w:r>
      <w:r w:rsidR="00494104">
        <w:t xml:space="preserve"> </w:t>
      </w:r>
    </w:p>
    <w:p w14:paraId="104E91E1" w14:textId="58C9B59E" w:rsidR="000A1E4F" w:rsidRPr="00C07E03" w:rsidRDefault="00494104">
      <w:pPr>
        <w:spacing w:before="240" w:after="240"/>
      </w:pPr>
      <w:r>
        <w:t>There i</w:t>
      </w:r>
      <w:r w:rsidR="00136143">
        <w:t xml:space="preserve">s </w:t>
      </w:r>
      <w:r w:rsidRPr="00C07E03">
        <w:t>a drop-down list of many different species of trees.</w:t>
      </w:r>
      <w:r w:rsidR="00D828FA">
        <w:t xml:space="preserve">  </w:t>
      </w:r>
      <w:r w:rsidRPr="00C07E03">
        <w:t>This list is in alphabetical order</w:t>
      </w:r>
      <w:r w:rsidR="00D828FA">
        <w:t xml:space="preserve"> </w:t>
      </w:r>
      <w:r w:rsidRPr="00C07E03">
        <w:t>to help find your tree more easily</w:t>
      </w:r>
      <w:r w:rsidR="00D828FA">
        <w:t xml:space="preserve">. </w:t>
      </w:r>
    </w:p>
    <w:p w14:paraId="313F1046" w14:textId="1221AA27" w:rsidR="000A1E4F" w:rsidRPr="00C07E03" w:rsidRDefault="00000000">
      <w:pPr>
        <w:spacing w:before="240" w:after="240"/>
      </w:pPr>
      <w:r w:rsidRPr="00C07E03">
        <w:t>This list includes different types of fruit, evergreen (has needles and keeps its green leaves all year round) and broadleaf</w:t>
      </w:r>
      <w:r w:rsidR="006728A5">
        <w:t xml:space="preserve"> trees</w:t>
      </w:r>
      <w:r w:rsidRPr="00C07E03">
        <w:t xml:space="preserve"> (leaves fall off in autumn)</w:t>
      </w:r>
      <w:r w:rsidR="006728A5">
        <w:t xml:space="preserve">.   </w:t>
      </w:r>
    </w:p>
    <w:p w14:paraId="5B60155C" w14:textId="4C5AC818" w:rsidR="000A1E4F" w:rsidRPr="00C07E03" w:rsidRDefault="00000000">
      <w:pPr>
        <w:spacing w:before="240" w:after="240"/>
      </w:pPr>
      <w:r w:rsidRPr="00C07E03">
        <w:t>If you are unsure, scroll to the bottom and select “other”.</w:t>
      </w:r>
      <w:r w:rsidR="00E436FD" w:rsidRPr="00C07E03">
        <w:t xml:space="preserve">  You can also take a photo.  </w:t>
      </w:r>
    </w:p>
    <w:p w14:paraId="430F772E" w14:textId="195FE496" w:rsidR="000A1E4F" w:rsidRPr="00C07E03" w:rsidRDefault="00000000">
      <w:pPr>
        <w:spacing w:before="240" w:after="240"/>
        <w:rPr>
          <w:b/>
          <w:bCs/>
        </w:rPr>
      </w:pPr>
      <w:r w:rsidRPr="00C07E03">
        <w:rPr>
          <w:b/>
          <w:bCs/>
        </w:rPr>
        <w:t>Step 5: Confidence level</w:t>
      </w:r>
    </w:p>
    <w:p w14:paraId="435C077D" w14:textId="77777777" w:rsidR="000A1E4F" w:rsidRPr="00C07E03" w:rsidRDefault="00000000">
      <w:pPr>
        <w:spacing w:before="240" w:after="240"/>
      </w:pPr>
      <w:r w:rsidRPr="00C07E03">
        <w:t xml:space="preserve">You will then be asked how confident you are with the </w:t>
      </w:r>
      <w:proofErr w:type="gramStart"/>
      <w:r w:rsidRPr="00C07E03">
        <w:t>tree</w:t>
      </w:r>
      <w:proofErr w:type="gramEnd"/>
      <w:r w:rsidRPr="00C07E03">
        <w:t xml:space="preserve"> species you have selected.</w:t>
      </w:r>
    </w:p>
    <w:p w14:paraId="3C980FD7" w14:textId="77777777" w:rsidR="000A1E4F" w:rsidRPr="00C07E03" w:rsidRDefault="00000000">
      <w:pPr>
        <w:spacing w:before="240" w:after="240"/>
      </w:pPr>
      <w:r w:rsidRPr="00C07E03">
        <w:t>You will be given a choice of:</w:t>
      </w:r>
    </w:p>
    <w:p w14:paraId="30A4853F" w14:textId="77777777" w:rsidR="000A1E4F" w:rsidRPr="00C07E03" w:rsidRDefault="00000000">
      <w:pPr>
        <w:numPr>
          <w:ilvl w:val="0"/>
          <w:numId w:val="6"/>
        </w:numPr>
        <w:spacing w:before="240"/>
      </w:pPr>
      <w:r w:rsidRPr="00C07E03">
        <w:t>Very sure (80-100%)</w:t>
      </w:r>
    </w:p>
    <w:p w14:paraId="32988912" w14:textId="084CCF2A" w:rsidR="000A1E4F" w:rsidRPr="00C07E03" w:rsidRDefault="00000000">
      <w:pPr>
        <w:numPr>
          <w:ilvl w:val="0"/>
          <w:numId w:val="6"/>
        </w:numPr>
      </w:pPr>
      <w:r w:rsidRPr="00C07E03">
        <w:t>Fairly sure (60-80%)</w:t>
      </w:r>
    </w:p>
    <w:p w14:paraId="20CF4072" w14:textId="0793A73E" w:rsidR="000A1E4F" w:rsidRPr="00C07E03" w:rsidRDefault="00000000">
      <w:pPr>
        <w:numPr>
          <w:ilvl w:val="0"/>
          <w:numId w:val="6"/>
        </w:numPr>
      </w:pPr>
      <w:r w:rsidRPr="00C07E03">
        <w:t>Neutral (40-60%)</w:t>
      </w:r>
    </w:p>
    <w:p w14:paraId="49E82523" w14:textId="77777777" w:rsidR="000A1E4F" w:rsidRPr="00C07E03" w:rsidRDefault="00000000">
      <w:pPr>
        <w:numPr>
          <w:ilvl w:val="0"/>
          <w:numId w:val="6"/>
        </w:numPr>
      </w:pPr>
      <w:r w:rsidRPr="00C07E03">
        <w:t>Fairly unsure (20-40%)</w:t>
      </w:r>
    </w:p>
    <w:p w14:paraId="69E593BE" w14:textId="7DCEF45C" w:rsidR="000A1E4F" w:rsidRPr="00C07E03" w:rsidRDefault="00000000">
      <w:pPr>
        <w:numPr>
          <w:ilvl w:val="0"/>
          <w:numId w:val="6"/>
        </w:numPr>
        <w:spacing w:after="240"/>
      </w:pPr>
      <w:r w:rsidRPr="00C07E03">
        <w:t>Very unsure (0-20%)</w:t>
      </w:r>
    </w:p>
    <w:p w14:paraId="2761CCAC" w14:textId="3D914C4F" w:rsidR="000A1E4F" w:rsidRPr="00C07E03" w:rsidRDefault="00000000">
      <w:pPr>
        <w:spacing w:before="240" w:after="240"/>
      </w:pPr>
      <w:r w:rsidRPr="00C07E03">
        <w:t>This helps us understand how reliable the data is</w:t>
      </w:r>
      <w:r w:rsidR="00136143">
        <w:t xml:space="preserve">.  </w:t>
      </w:r>
    </w:p>
    <w:p w14:paraId="20B9911C" w14:textId="3882D4E5" w:rsidR="00714424" w:rsidRPr="00714424" w:rsidRDefault="00714424" w:rsidP="00714424">
      <w:pPr>
        <w:spacing w:before="240" w:after="240"/>
        <w:rPr>
          <w:b/>
          <w:bCs/>
          <w:lang w:val="en-GB"/>
        </w:rPr>
      </w:pPr>
      <w:r>
        <w:rPr>
          <w:b/>
          <w:bCs/>
          <w:lang w:val="en-GB"/>
        </w:rPr>
        <w:t>Step</w:t>
      </w:r>
      <w:r w:rsidR="0084263D">
        <w:rPr>
          <w:b/>
          <w:bCs/>
          <w:lang w:val="en-GB"/>
        </w:rPr>
        <w:t xml:space="preserve"> </w:t>
      </w:r>
      <w:r>
        <w:rPr>
          <w:b/>
          <w:bCs/>
          <w:lang w:val="en-GB"/>
        </w:rPr>
        <w:t xml:space="preserve">6: </w:t>
      </w:r>
      <w:r w:rsidRPr="00714424">
        <w:rPr>
          <w:b/>
          <w:bCs/>
          <w:lang w:val="en-GB"/>
        </w:rPr>
        <w:t>Write a message to this tree.​</w:t>
      </w:r>
    </w:p>
    <w:p w14:paraId="715B859D" w14:textId="4C7ED374" w:rsidR="00714424" w:rsidRPr="00714424" w:rsidRDefault="00714424" w:rsidP="00714424">
      <w:pPr>
        <w:spacing w:before="240" w:after="240"/>
        <w:rPr>
          <w:b/>
          <w:bCs/>
          <w:lang w:val="en-GB"/>
        </w:rPr>
      </w:pPr>
      <w:r w:rsidRPr="00714424">
        <w:rPr>
          <w:b/>
          <w:bCs/>
          <w:lang w:val="en-GB"/>
        </w:rPr>
        <w:t>​</w:t>
      </w:r>
      <w:r w:rsidRPr="002F6E88">
        <w:rPr>
          <w:lang w:val="en-GB"/>
        </w:rPr>
        <w:t xml:space="preserve">What does this tree mean to you?  ​This is a chance for you to write a small message to your tree which </w:t>
      </w:r>
      <w:r w:rsidR="002F6E88" w:rsidRPr="002F6E88">
        <w:rPr>
          <w:lang w:val="en-GB"/>
        </w:rPr>
        <w:t xml:space="preserve">will appear on a public map.  </w:t>
      </w:r>
      <w:r w:rsidRPr="002F6E88">
        <w:rPr>
          <w:lang w:val="en-GB"/>
        </w:rPr>
        <w:t>This could be a</w:t>
      </w:r>
      <w:r w:rsidR="002F6E88">
        <w:rPr>
          <w:lang w:val="en-GB"/>
        </w:rPr>
        <w:t xml:space="preserve"> </w:t>
      </w:r>
      <w:r w:rsidR="002F6E88" w:rsidRPr="002F6E88">
        <w:rPr>
          <w:lang w:val="en-GB"/>
        </w:rPr>
        <w:t>tribute</w:t>
      </w:r>
      <w:r w:rsidRPr="002F6E88">
        <w:rPr>
          <w:lang w:val="en-GB"/>
        </w:rPr>
        <w:t xml:space="preserve"> to </w:t>
      </w:r>
      <w:r w:rsidR="0084263D">
        <w:rPr>
          <w:lang w:val="en-GB"/>
        </w:rPr>
        <w:t xml:space="preserve">your </w:t>
      </w:r>
      <w:r w:rsidRPr="002F6E88">
        <w:rPr>
          <w:lang w:val="en-GB"/>
        </w:rPr>
        <w:t>tree</w:t>
      </w:r>
      <w:r w:rsidR="0084263D">
        <w:rPr>
          <w:lang w:val="en-GB"/>
        </w:rPr>
        <w:t>, a personal remembrance</w:t>
      </w:r>
      <w:r w:rsidRPr="002F6E88">
        <w:rPr>
          <w:lang w:val="en-GB"/>
        </w:rPr>
        <w:t xml:space="preserve"> or as simple as something</w:t>
      </w:r>
      <w:r w:rsidR="002F6E88" w:rsidRPr="002F6E88">
        <w:rPr>
          <w:lang w:val="en-GB"/>
        </w:rPr>
        <w:t xml:space="preserve"> </w:t>
      </w:r>
      <w:r w:rsidRPr="002F6E88">
        <w:rPr>
          <w:lang w:val="en-GB"/>
        </w:rPr>
        <w:t>special you have noticed about this tree.</w:t>
      </w:r>
    </w:p>
    <w:p w14:paraId="03B476F4" w14:textId="329E540A" w:rsidR="000A1E4F" w:rsidRPr="00C07E03" w:rsidRDefault="00000000">
      <w:pPr>
        <w:spacing w:before="240" w:after="240"/>
      </w:pPr>
      <w:r w:rsidRPr="00C07E03">
        <w:rPr>
          <w:b/>
          <w:bCs/>
        </w:rPr>
        <w:t xml:space="preserve">Step </w:t>
      </w:r>
      <w:r w:rsidR="0084263D">
        <w:rPr>
          <w:b/>
          <w:bCs/>
        </w:rPr>
        <w:t>7</w:t>
      </w:r>
      <w:r w:rsidRPr="00C07E03">
        <w:rPr>
          <w:b/>
          <w:bCs/>
        </w:rPr>
        <w:t>: Measuring the tree</w:t>
      </w:r>
    </w:p>
    <w:p w14:paraId="29CB7039" w14:textId="5D2C1D86" w:rsidR="003E225C" w:rsidRPr="00C07E03" w:rsidRDefault="00136143" w:rsidP="003E225C">
      <w:pPr>
        <w:spacing w:before="240" w:after="240"/>
      </w:pPr>
      <w:r>
        <w:t xml:space="preserve">Measuring your tree </w:t>
      </w:r>
      <w:r w:rsidRPr="00C07E03">
        <w:t>is split into two sections: the circumference and the radius of the canopy.</w:t>
      </w:r>
      <w:r w:rsidR="001950ED">
        <w:t xml:space="preserve"> </w:t>
      </w:r>
      <w:r w:rsidR="001B3AF4" w:rsidRPr="00C07E03">
        <w:t>Circumference:</w:t>
      </w:r>
      <w:r w:rsidR="003E225C" w:rsidRPr="00C07E03">
        <w:t xml:space="preserve"> The circumference is the distance around the trunk of the tree. </w:t>
      </w:r>
    </w:p>
    <w:p w14:paraId="448B25AC" w14:textId="0D3B497B" w:rsidR="000A1E4F" w:rsidRPr="00C07E03" w:rsidRDefault="00000000">
      <w:pPr>
        <w:numPr>
          <w:ilvl w:val="0"/>
          <w:numId w:val="1"/>
        </w:numPr>
        <w:spacing w:before="240"/>
      </w:pPr>
      <w:r w:rsidRPr="00C07E03">
        <w:t>Take your tape measure and go approximately 1.3m up from the ground.</w:t>
      </w:r>
    </w:p>
    <w:p w14:paraId="29310B1B" w14:textId="2BF3BCC5" w:rsidR="000A1E4F" w:rsidRPr="00C07E03" w:rsidRDefault="00000000">
      <w:pPr>
        <w:numPr>
          <w:ilvl w:val="0"/>
          <w:numId w:val="1"/>
        </w:numPr>
      </w:pPr>
      <w:r w:rsidRPr="00C07E03">
        <w:t xml:space="preserve">From that height, take your tape measure and wrap it around the tree's trunk </w:t>
      </w:r>
    </w:p>
    <w:p w14:paraId="5983D98F" w14:textId="50B3798D" w:rsidR="000A1E4F" w:rsidRPr="00C07E03" w:rsidRDefault="00000000">
      <w:pPr>
        <w:numPr>
          <w:ilvl w:val="0"/>
          <w:numId w:val="1"/>
        </w:numPr>
        <w:spacing w:after="240"/>
      </w:pPr>
      <w:r w:rsidRPr="00C07E03">
        <w:t xml:space="preserve">Record this in </w:t>
      </w:r>
      <w:r w:rsidR="001B3AF4" w:rsidRPr="00C07E03">
        <w:t>meters</w:t>
      </w:r>
      <w:r w:rsidRPr="00C07E03">
        <w:t xml:space="preserve"> and </w:t>
      </w:r>
      <w:r w:rsidR="001B3AF4" w:rsidRPr="00C07E03">
        <w:t>centimeters</w:t>
      </w:r>
      <w:r w:rsidRPr="00C07E03">
        <w:t xml:space="preserve"> </w:t>
      </w:r>
    </w:p>
    <w:p w14:paraId="13566965" w14:textId="4CB0A1CD" w:rsidR="000A1E4F" w:rsidRPr="00C07E03" w:rsidRDefault="005F6D37">
      <w:pPr>
        <w:spacing w:before="240" w:after="240"/>
      </w:pPr>
      <w:r w:rsidRPr="00C07E03">
        <w:lastRenderedPageBreak/>
        <w:t>If the tree is forked (has multiple stems/ trunks) measure below where the branches flare out. Y</w:t>
      </w:r>
      <w:r w:rsidR="00174C30" w:rsidRPr="00C07E03">
        <w:t xml:space="preserve">ou don’t need </w:t>
      </w:r>
      <w:r w:rsidR="00063808" w:rsidRPr="00C07E03">
        <w:t>to go</w:t>
      </w:r>
      <w:r w:rsidR="00174C30" w:rsidRPr="00C07E03">
        <w:t xml:space="preserve"> up to 1</w:t>
      </w:r>
      <w:r w:rsidRPr="00C07E03">
        <w:t>.3m from the ground. Instead, wrap your tape measure around the part of the trunk where a</w:t>
      </w:r>
      <w:r w:rsidR="008F402A" w:rsidRPr="00C07E03">
        <w:t xml:space="preserve">ll the stems connect </w:t>
      </w:r>
      <w:r w:rsidRPr="00C07E03">
        <w:t>(before they branch off).</w:t>
      </w:r>
    </w:p>
    <w:p w14:paraId="6689A572" w14:textId="3AB28BB1" w:rsidR="00980D67" w:rsidRDefault="001950ED">
      <w:pPr>
        <w:spacing w:before="240" w:after="240"/>
      </w:pPr>
      <w:r w:rsidRPr="00C07E03">
        <w:rPr>
          <w:noProof/>
        </w:rPr>
        <w:drawing>
          <wp:anchor distT="0" distB="0" distL="114300" distR="114300" simplePos="0" relativeHeight="251660288" behindDoc="1" locked="0" layoutInCell="1" allowOverlap="1" wp14:anchorId="4FBFC259" wp14:editId="6EA5E2F5">
            <wp:simplePos x="0" y="0"/>
            <wp:positionH relativeFrom="margin">
              <wp:align>right</wp:align>
            </wp:positionH>
            <wp:positionV relativeFrom="paragraph">
              <wp:posOffset>198755</wp:posOffset>
            </wp:positionV>
            <wp:extent cx="5943600" cy="3962400"/>
            <wp:effectExtent l="0" t="0" r="0" b="0"/>
            <wp:wrapTight wrapText="bothSides">
              <wp:wrapPolygon edited="0">
                <wp:start x="0" y="0"/>
                <wp:lineTo x="0" y="21496"/>
                <wp:lineTo x="21531" y="21496"/>
                <wp:lineTo x="21531" y="0"/>
                <wp:lineTo x="0" y="0"/>
              </wp:wrapPolygon>
            </wp:wrapTight>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a:xfrm>
                      <a:off x="0" y="0"/>
                      <a:ext cx="5943600" cy="3962400"/>
                    </a:xfrm>
                    <a:prstGeom prst="rect">
                      <a:avLst/>
                    </a:prstGeom>
                    <a:ln/>
                  </pic:spPr>
                </pic:pic>
              </a:graphicData>
            </a:graphic>
            <wp14:sizeRelH relativeFrom="page">
              <wp14:pctWidth>0</wp14:pctWidth>
            </wp14:sizeRelH>
            <wp14:sizeRelV relativeFrom="page">
              <wp14:pctHeight>0</wp14:pctHeight>
            </wp14:sizeRelV>
          </wp:anchor>
        </w:drawing>
      </w:r>
    </w:p>
    <w:p w14:paraId="68C4419C" w14:textId="2FE7F8DF" w:rsidR="000A1E4F" w:rsidRDefault="008F402A">
      <w:pPr>
        <w:spacing w:before="240" w:after="240"/>
        <w:rPr>
          <w:b/>
          <w:bCs/>
        </w:rPr>
      </w:pPr>
      <w:r w:rsidRPr="001950ED">
        <w:rPr>
          <w:b/>
          <w:bCs/>
        </w:rPr>
        <w:t>Canopy radius:</w:t>
      </w:r>
    </w:p>
    <w:p w14:paraId="4C15DC9B" w14:textId="78B49FAE" w:rsidR="000A1E4F" w:rsidRPr="00C07E03" w:rsidRDefault="00000000">
      <w:pPr>
        <w:spacing w:before="240" w:after="240"/>
      </w:pPr>
      <w:r w:rsidRPr="00C07E03">
        <w:t>The canopy is the spread of the tree's branches overhead. The radius is the distance from the trunk to the outer edge of the branches.</w:t>
      </w:r>
    </w:p>
    <w:p w14:paraId="2AA852E0" w14:textId="30079E12" w:rsidR="007575C4" w:rsidRDefault="007575C4" w:rsidP="007575C4">
      <w:pPr>
        <w:spacing w:before="240"/>
        <w:ind w:left="360"/>
      </w:pPr>
      <w:r w:rsidRPr="00C07E03">
        <w:rPr>
          <w:noProof/>
        </w:rPr>
        <w:drawing>
          <wp:anchor distT="0" distB="0" distL="114300" distR="114300" simplePos="0" relativeHeight="251681792" behindDoc="1" locked="0" layoutInCell="1" allowOverlap="1" wp14:anchorId="6913D811" wp14:editId="2F47E6B1">
            <wp:simplePos x="0" y="0"/>
            <wp:positionH relativeFrom="margin">
              <wp:align>left</wp:align>
            </wp:positionH>
            <wp:positionV relativeFrom="paragraph">
              <wp:posOffset>115570</wp:posOffset>
            </wp:positionV>
            <wp:extent cx="4210050" cy="2066925"/>
            <wp:effectExtent l="0" t="0" r="0" b="9525"/>
            <wp:wrapTight wrapText="bothSides">
              <wp:wrapPolygon edited="0">
                <wp:start x="0" y="0"/>
                <wp:lineTo x="0" y="21500"/>
                <wp:lineTo x="21502" y="21500"/>
                <wp:lineTo x="21502" y="0"/>
                <wp:lineTo x="0" y="0"/>
              </wp:wrapPolygon>
            </wp:wrapTight>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4210050" cy="2066925"/>
                    </a:xfrm>
                    <a:prstGeom prst="rect">
                      <a:avLst/>
                    </a:prstGeom>
                    <a:ln/>
                  </pic:spPr>
                </pic:pic>
              </a:graphicData>
            </a:graphic>
            <wp14:sizeRelH relativeFrom="page">
              <wp14:pctWidth>0</wp14:pctWidth>
            </wp14:sizeRelH>
            <wp14:sizeRelV relativeFrom="page">
              <wp14:pctHeight>0</wp14:pctHeight>
            </wp14:sizeRelV>
          </wp:anchor>
        </w:drawing>
      </w:r>
    </w:p>
    <w:p w14:paraId="1B0C2AD9" w14:textId="76D0D6FA" w:rsidR="007575C4" w:rsidRDefault="007575C4" w:rsidP="007575C4">
      <w:pPr>
        <w:spacing w:before="240"/>
        <w:ind w:left="360"/>
      </w:pPr>
    </w:p>
    <w:p w14:paraId="42980A01" w14:textId="338C7F97" w:rsidR="007575C4" w:rsidRDefault="007575C4" w:rsidP="007575C4">
      <w:pPr>
        <w:spacing w:before="240"/>
        <w:ind w:left="360"/>
      </w:pPr>
    </w:p>
    <w:p w14:paraId="1BB9F118" w14:textId="77777777" w:rsidR="007575C4" w:rsidRDefault="007575C4" w:rsidP="007575C4">
      <w:pPr>
        <w:spacing w:before="240"/>
        <w:ind w:left="360"/>
      </w:pPr>
    </w:p>
    <w:p w14:paraId="3735D933" w14:textId="77777777" w:rsidR="007575C4" w:rsidRDefault="007575C4" w:rsidP="007575C4">
      <w:pPr>
        <w:spacing w:before="240"/>
        <w:ind w:left="360"/>
      </w:pPr>
    </w:p>
    <w:p w14:paraId="79D4BBD3" w14:textId="77777777" w:rsidR="007575C4" w:rsidRDefault="007575C4" w:rsidP="007575C4">
      <w:pPr>
        <w:spacing w:before="240"/>
        <w:ind w:left="360"/>
      </w:pPr>
    </w:p>
    <w:p w14:paraId="7DBD0577" w14:textId="27DA394B" w:rsidR="000A1E4F" w:rsidRPr="00C07E03" w:rsidRDefault="00E82BCD" w:rsidP="007575C4">
      <w:pPr>
        <w:spacing w:before="240"/>
        <w:ind w:left="360"/>
      </w:pPr>
      <w:r w:rsidRPr="00C07E03">
        <w:lastRenderedPageBreak/>
        <w:t>Stand at the base of the trunk and measure in a straight line to where the outermost branches end. If the canopy is uneven, take a few measurements in different directions and record the average.</w:t>
      </w:r>
    </w:p>
    <w:p w14:paraId="4621A164" w14:textId="463B8F81" w:rsidR="00D24C88" w:rsidRPr="00C07E03" w:rsidRDefault="00D24C88" w:rsidP="00D24C88">
      <w:pPr>
        <w:numPr>
          <w:ilvl w:val="0"/>
          <w:numId w:val="10"/>
        </w:numPr>
        <w:spacing w:after="240"/>
      </w:pPr>
      <w:proofErr w:type="gramStart"/>
      <w:r w:rsidRPr="00C07E03">
        <w:t>Alternatively</w:t>
      </w:r>
      <w:proofErr w:type="gramEnd"/>
      <w:r w:rsidRPr="00C07E03">
        <w:t xml:space="preserve"> y</w:t>
      </w:r>
      <w:r w:rsidR="002D00AE" w:rsidRPr="00C07E03">
        <w:t xml:space="preserve">ou </w:t>
      </w:r>
      <w:r w:rsidRPr="00C07E03">
        <w:t xml:space="preserve">can </w:t>
      </w:r>
      <w:r w:rsidR="002D00AE" w:rsidRPr="00C07E03">
        <w:t>measu</w:t>
      </w:r>
      <w:r w:rsidR="00681DCD" w:rsidRPr="00C07E03">
        <w:t>r</w:t>
      </w:r>
      <w:r w:rsidRPr="00C07E03">
        <w:t>e</w:t>
      </w:r>
      <w:r w:rsidR="00681DCD" w:rsidRPr="00C07E03">
        <w:t xml:space="preserve"> how many </w:t>
      </w:r>
      <w:r w:rsidRPr="00C07E03">
        <w:t xml:space="preserve">of your </w:t>
      </w:r>
      <w:r w:rsidR="00681DCD" w:rsidRPr="00C07E03">
        <w:t xml:space="preserve">paces you can fit into </w:t>
      </w:r>
      <w:r w:rsidR="00A5779E" w:rsidRPr="00C07E03">
        <w:t>2 meters</w:t>
      </w:r>
      <w:r w:rsidR="004B207E" w:rsidRPr="00C07E03">
        <w:t xml:space="preserve">.  Pace out </w:t>
      </w:r>
      <w:r w:rsidR="00A5779E" w:rsidRPr="00C07E03">
        <w:t xml:space="preserve">the distance </w:t>
      </w:r>
      <w:r w:rsidR="00BC7D79" w:rsidRPr="00C07E03">
        <w:t>to the edge of the branch</w:t>
      </w:r>
      <w:r w:rsidR="004B207E" w:rsidRPr="00C07E03">
        <w:t xml:space="preserve"> and divide by 2 to get total number of meters. </w:t>
      </w:r>
      <w:r w:rsidR="00BC7D79" w:rsidRPr="00C07E03">
        <w:t xml:space="preserve"> </w:t>
      </w:r>
    </w:p>
    <w:p w14:paraId="22F40D90" w14:textId="0A0D83E4" w:rsidR="00D24C88" w:rsidRPr="00C07E03" w:rsidRDefault="00D24C88" w:rsidP="00D24C88">
      <w:pPr>
        <w:numPr>
          <w:ilvl w:val="0"/>
          <w:numId w:val="10"/>
        </w:numPr>
        <w:spacing w:after="240"/>
      </w:pPr>
      <w:r w:rsidRPr="00C07E03">
        <w:t>Record in meters and centimeters</w:t>
      </w:r>
    </w:p>
    <w:p w14:paraId="2C0CA642" w14:textId="7344713E" w:rsidR="00B56C95" w:rsidRPr="00C07E03" w:rsidRDefault="00000000" w:rsidP="00B56C95">
      <w:pPr>
        <w:spacing w:before="240" w:after="240"/>
        <w:rPr>
          <w:b/>
          <w:bCs/>
          <w:lang w:val="en-GB"/>
        </w:rPr>
      </w:pPr>
      <w:r w:rsidRPr="00C07E03">
        <w:rPr>
          <w:b/>
          <w:bCs/>
        </w:rPr>
        <w:t xml:space="preserve">Step </w:t>
      </w:r>
      <w:r w:rsidR="0084263D">
        <w:rPr>
          <w:b/>
          <w:bCs/>
        </w:rPr>
        <w:t>8</w:t>
      </w:r>
      <w:r w:rsidRPr="00C07E03">
        <w:rPr>
          <w:b/>
          <w:bCs/>
        </w:rPr>
        <w:t xml:space="preserve">: </w:t>
      </w:r>
      <w:r w:rsidR="00B56C95" w:rsidRPr="00C07E03">
        <w:rPr>
          <w:b/>
          <w:bCs/>
          <w:lang w:val="en-GB"/>
        </w:rPr>
        <w:t xml:space="preserve">How healthy does this tree </w:t>
      </w:r>
      <w:proofErr w:type="gramStart"/>
      <w:r w:rsidR="00B56C95" w:rsidRPr="00C07E03">
        <w:rPr>
          <w:b/>
          <w:bCs/>
          <w:lang w:val="en-GB"/>
        </w:rPr>
        <w:t>appear?*</w:t>
      </w:r>
      <w:proofErr w:type="gramEnd"/>
    </w:p>
    <w:p w14:paraId="7C5301B2" w14:textId="77777777" w:rsidR="00B56C95" w:rsidRPr="00C07E03" w:rsidRDefault="00B56C95" w:rsidP="00B56C95">
      <w:pPr>
        <w:spacing w:before="240" w:after="240"/>
        <w:rPr>
          <w:lang w:val="en-GB"/>
        </w:rPr>
      </w:pPr>
      <w:r w:rsidRPr="00C07E03">
        <w:rPr>
          <w:lang w:val="en-GB"/>
        </w:rPr>
        <w:t>Please select the appropriate option of how healthy this tree appears to you.</w:t>
      </w:r>
    </w:p>
    <w:p w14:paraId="5E16681F" w14:textId="77777777" w:rsidR="000A1E4F" w:rsidRPr="00C07E03" w:rsidRDefault="00000000">
      <w:pPr>
        <w:numPr>
          <w:ilvl w:val="0"/>
          <w:numId w:val="3"/>
        </w:numPr>
        <w:spacing w:before="240"/>
      </w:pPr>
      <w:r w:rsidRPr="00C07E03">
        <w:t>Excellent -</w:t>
      </w:r>
      <w:r w:rsidRPr="00C07E03">
        <w:rPr>
          <w:highlight w:val="white"/>
        </w:rPr>
        <w:t xml:space="preserve"> Tree is growing well and looks extremely healthy; vigorous growth with no signs of pests or diseases</w:t>
      </w:r>
    </w:p>
    <w:p w14:paraId="1CA559E9" w14:textId="77777777" w:rsidR="000A1E4F" w:rsidRPr="00C07E03" w:rsidRDefault="00000000">
      <w:pPr>
        <w:numPr>
          <w:ilvl w:val="0"/>
          <w:numId w:val="3"/>
        </w:numPr>
      </w:pPr>
      <w:r w:rsidRPr="00C07E03">
        <w:t xml:space="preserve">Good - </w:t>
      </w:r>
      <w:r w:rsidRPr="00C07E03">
        <w:rPr>
          <w:highlight w:val="white"/>
        </w:rPr>
        <w:t>Tree is growing as expected and showing little or no sign of pests or diseases</w:t>
      </w:r>
    </w:p>
    <w:p w14:paraId="0E7701A9" w14:textId="519E4E41" w:rsidR="000A1E4F" w:rsidRPr="00C07E03" w:rsidRDefault="00000000">
      <w:pPr>
        <w:numPr>
          <w:ilvl w:val="0"/>
          <w:numId w:val="3"/>
        </w:numPr>
      </w:pPr>
      <w:r w:rsidRPr="00C07E03">
        <w:t xml:space="preserve">Poor - </w:t>
      </w:r>
      <w:r w:rsidRPr="00C07E03">
        <w:rPr>
          <w:highlight w:val="white"/>
        </w:rPr>
        <w:t>Tree does not appear to be growing well; you might see signs of poor health and/or pests and disease damage</w:t>
      </w:r>
    </w:p>
    <w:p w14:paraId="068764D9" w14:textId="3519AA10" w:rsidR="000A1E4F" w:rsidRPr="00C07E03" w:rsidRDefault="00000000">
      <w:pPr>
        <w:numPr>
          <w:ilvl w:val="0"/>
          <w:numId w:val="3"/>
        </w:numPr>
        <w:spacing w:after="240"/>
      </w:pPr>
      <w:r w:rsidRPr="00C07E03">
        <w:t>Dead - Tree is clearly dead</w:t>
      </w:r>
    </w:p>
    <w:p w14:paraId="20655374" w14:textId="627EEAFE" w:rsidR="007F7E27" w:rsidRDefault="00BD2B94">
      <w:pPr>
        <w:spacing w:before="240" w:after="240"/>
        <w:rPr>
          <w:b/>
          <w:bCs/>
        </w:rPr>
      </w:pPr>
      <w:r>
        <w:rPr>
          <w:noProof/>
        </w:rPr>
        <w:drawing>
          <wp:anchor distT="0" distB="0" distL="114300" distR="114300" simplePos="0" relativeHeight="251670528" behindDoc="1" locked="0" layoutInCell="1" allowOverlap="1" wp14:anchorId="54EB189F" wp14:editId="65B2456E">
            <wp:simplePos x="0" y="0"/>
            <wp:positionH relativeFrom="column">
              <wp:posOffset>4562475</wp:posOffset>
            </wp:positionH>
            <wp:positionV relativeFrom="paragraph">
              <wp:posOffset>130810</wp:posOffset>
            </wp:positionV>
            <wp:extent cx="1459230" cy="1459230"/>
            <wp:effectExtent l="0" t="0" r="7620" b="7620"/>
            <wp:wrapNone/>
            <wp:docPr id="16" name="Picture 16" descr="A tree with a green 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tree with a green stem&#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9230" cy="14592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191D3B29" wp14:editId="1D8367F1">
            <wp:simplePos x="0" y="0"/>
            <wp:positionH relativeFrom="column">
              <wp:posOffset>3048000</wp:posOffset>
            </wp:positionH>
            <wp:positionV relativeFrom="paragraph">
              <wp:posOffset>127000</wp:posOffset>
            </wp:positionV>
            <wp:extent cx="1459230" cy="1459230"/>
            <wp:effectExtent l="0" t="0" r="7620" b="7620"/>
            <wp:wrapNone/>
            <wp:docPr id="14" name="Picture 14" descr="A tree with green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tree with green leaves&#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59230" cy="14592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053D6B84" wp14:editId="5427FC51">
            <wp:simplePos x="0" y="0"/>
            <wp:positionH relativeFrom="column">
              <wp:posOffset>1495425</wp:posOffset>
            </wp:positionH>
            <wp:positionV relativeFrom="paragraph">
              <wp:posOffset>121285</wp:posOffset>
            </wp:positionV>
            <wp:extent cx="1459230" cy="1459230"/>
            <wp:effectExtent l="0" t="0" r="7620" b="7620"/>
            <wp:wrapNone/>
            <wp:docPr id="15" name="Picture 15" descr="A large tree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large tree in a field&#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9230" cy="14592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7222A6A0" wp14:editId="3470189A">
            <wp:simplePos x="0" y="0"/>
            <wp:positionH relativeFrom="margin">
              <wp:align>left</wp:align>
            </wp:positionH>
            <wp:positionV relativeFrom="paragraph">
              <wp:posOffset>127000</wp:posOffset>
            </wp:positionV>
            <wp:extent cx="1459230" cy="1459230"/>
            <wp:effectExtent l="0" t="0" r="7620" b="7620"/>
            <wp:wrapNone/>
            <wp:docPr id="17" name="Picture 17" descr="A tree with a curved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tree with a curved top&#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59230" cy="1459230"/>
                    </a:xfrm>
                    <a:prstGeom prst="rect">
                      <a:avLst/>
                    </a:prstGeom>
                    <a:noFill/>
                  </pic:spPr>
                </pic:pic>
              </a:graphicData>
            </a:graphic>
            <wp14:sizeRelH relativeFrom="page">
              <wp14:pctWidth>0</wp14:pctWidth>
            </wp14:sizeRelH>
            <wp14:sizeRelV relativeFrom="page">
              <wp14:pctHeight>0</wp14:pctHeight>
            </wp14:sizeRelV>
          </wp:anchor>
        </w:drawing>
      </w:r>
    </w:p>
    <w:p w14:paraId="188C397C" w14:textId="2A28E5E3" w:rsidR="007F7E27" w:rsidRDefault="007F7E27">
      <w:pPr>
        <w:spacing w:before="240" w:after="240"/>
        <w:rPr>
          <w:b/>
          <w:bCs/>
        </w:rPr>
      </w:pPr>
    </w:p>
    <w:p w14:paraId="6F897642" w14:textId="22E595A2" w:rsidR="007F7E27" w:rsidRDefault="007F7E27">
      <w:pPr>
        <w:spacing w:before="240" w:after="240"/>
        <w:rPr>
          <w:b/>
          <w:bCs/>
        </w:rPr>
      </w:pPr>
    </w:p>
    <w:p w14:paraId="2B35B63F" w14:textId="3399F804" w:rsidR="007F7E27" w:rsidRDefault="007F7E27">
      <w:pPr>
        <w:spacing w:before="240" w:after="240"/>
        <w:rPr>
          <w:b/>
          <w:bCs/>
        </w:rPr>
      </w:pPr>
    </w:p>
    <w:p w14:paraId="29C98AF0" w14:textId="77777777" w:rsidR="00DB66FA" w:rsidRDefault="00DB66FA">
      <w:pPr>
        <w:spacing w:before="240" w:after="240"/>
      </w:pPr>
    </w:p>
    <w:p w14:paraId="71D0B2C5" w14:textId="42FAC7A3" w:rsidR="007F7E27" w:rsidRPr="00BD1576" w:rsidRDefault="00DB66FA">
      <w:pPr>
        <w:spacing w:before="240" w:after="240"/>
      </w:pPr>
      <w:r>
        <w:t xml:space="preserve">Excellent </w:t>
      </w:r>
      <w:r w:rsidR="00CD6FA1" w:rsidRPr="00BD1576">
        <w:tab/>
      </w:r>
      <w:r w:rsidR="00CD6FA1" w:rsidRPr="00BD1576">
        <w:tab/>
      </w:r>
      <w:r w:rsidR="00CD6FA1" w:rsidRPr="00BD1576">
        <w:tab/>
        <w:t>Good</w:t>
      </w:r>
      <w:r w:rsidR="00F60646" w:rsidRPr="00BD1576">
        <w:tab/>
      </w:r>
      <w:r w:rsidR="00F60646" w:rsidRPr="00BD1576">
        <w:tab/>
      </w:r>
      <w:r w:rsidR="00F60646" w:rsidRPr="00BD1576">
        <w:tab/>
        <w:t xml:space="preserve">Poor </w:t>
      </w:r>
    </w:p>
    <w:p w14:paraId="05A0C156" w14:textId="7E07F573" w:rsidR="007F7E27" w:rsidRDefault="00BD2B94">
      <w:pPr>
        <w:spacing w:before="240" w:after="240"/>
        <w:rPr>
          <w:b/>
          <w:bCs/>
        </w:rPr>
      </w:pPr>
      <w:r>
        <w:rPr>
          <w:noProof/>
        </w:rPr>
        <w:drawing>
          <wp:anchor distT="0" distB="0" distL="114300" distR="114300" simplePos="0" relativeHeight="251671552" behindDoc="1" locked="0" layoutInCell="1" allowOverlap="1" wp14:anchorId="6C3516D6" wp14:editId="0E7D7C85">
            <wp:simplePos x="0" y="0"/>
            <wp:positionH relativeFrom="margin">
              <wp:align>left</wp:align>
            </wp:positionH>
            <wp:positionV relativeFrom="paragraph">
              <wp:posOffset>72390</wp:posOffset>
            </wp:positionV>
            <wp:extent cx="1125855" cy="2000250"/>
            <wp:effectExtent l="0" t="0" r="0" b="0"/>
            <wp:wrapTight wrapText="bothSides">
              <wp:wrapPolygon edited="0">
                <wp:start x="0" y="0"/>
                <wp:lineTo x="0" y="21394"/>
                <wp:lineTo x="21198" y="21394"/>
                <wp:lineTo x="21198" y="0"/>
                <wp:lineTo x="0" y="0"/>
              </wp:wrapPolygon>
            </wp:wrapTight>
            <wp:docPr id="748710823" name="Picture 1" descr="Goodbye Ash Trees | Wrong Direction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dbye Ash Trees | Wrong Direction Far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25855"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2E8080" w14:textId="392B6ED2" w:rsidR="00BD2B94" w:rsidRDefault="003E300D">
      <w:pPr>
        <w:spacing w:before="240" w:after="240"/>
        <w:rPr>
          <w:b/>
          <w:bCs/>
        </w:rPr>
      </w:pPr>
      <w:r>
        <w:rPr>
          <w:noProof/>
        </w:rPr>
        <w:drawing>
          <wp:inline distT="0" distB="0" distL="0" distR="0" wp14:anchorId="52474D13" wp14:editId="1464A321">
            <wp:extent cx="2619375" cy="1743075"/>
            <wp:effectExtent l="0" t="0" r="9525" b="9525"/>
            <wp:docPr id="849231955" name="Picture 2" descr="Avoid Deadly Risk of Dying Ash Trees with Timely Tree Rem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void Deadly Risk of Dying Ash Trees with Timely Tree Remova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1C8F8DC6" w14:textId="53200570" w:rsidR="00BD2B94" w:rsidRDefault="00BD2B94">
      <w:pPr>
        <w:spacing w:before="240" w:after="240"/>
      </w:pPr>
      <w:r w:rsidRPr="00BD1576">
        <w:t xml:space="preserve">Dead </w:t>
      </w:r>
    </w:p>
    <w:p w14:paraId="514F45F3" w14:textId="77777777" w:rsidR="007575C4" w:rsidRPr="00BD1576" w:rsidRDefault="007575C4">
      <w:pPr>
        <w:spacing w:before="240" w:after="240"/>
      </w:pPr>
    </w:p>
    <w:p w14:paraId="2C857998" w14:textId="163105DF" w:rsidR="000A1E4F" w:rsidRPr="00C07E03" w:rsidRDefault="00000000">
      <w:pPr>
        <w:spacing w:before="240" w:after="240"/>
        <w:rPr>
          <w:b/>
          <w:bCs/>
        </w:rPr>
      </w:pPr>
      <w:r w:rsidRPr="00C07E03">
        <w:rPr>
          <w:b/>
          <w:bCs/>
        </w:rPr>
        <w:lastRenderedPageBreak/>
        <w:t xml:space="preserve">Step </w:t>
      </w:r>
      <w:r w:rsidR="0084263D">
        <w:rPr>
          <w:b/>
          <w:bCs/>
        </w:rPr>
        <w:t>9</w:t>
      </w:r>
      <w:r w:rsidRPr="00C07E03">
        <w:rPr>
          <w:b/>
          <w:bCs/>
        </w:rPr>
        <w:t>: Tree condition (continued)</w:t>
      </w:r>
    </w:p>
    <w:p w14:paraId="1796808E" w14:textId="77777777" w:rsidR="000A1E4F" w:rsidRPr="00C07E03" w:rsidRDefault="00000000">
      <w:pPr>
        <w:spacing w:before="240" w:after="240"/>
      </w:pPr>
      <w:r w:rsidRPr="00C07E03">
        <w:t>The next question is whether you feel confident in identifying the health of the tree.</w:t>
      </w:r>
    </w:p>
    <w:p w14:paraId="03CE943E" w14:textId="2CBA502D" w:rsidR="000A1E4F" w:rsidRPr="00C07E03" w:rsidRDefault="00B8461F" w:rsidP="00213BAA">
      <w:pPr>
        <w:spacing w:before="240"/>
      </w:pPr>
      <w:r w:rsidRPr="00C07E03">
        <w:rPr>
          <w:b/>
          <w:bCs/>
        </w:rPr>
        <w:t xml:space="preserve">We recommend schools click </w:t>
      </w:r>
      <w:r w:rsidR="00C07E03" w:rsidRPr="00C07E03">
        <w:rPr>
          <w:b/>
          <w:bCs/>
        </w:rPr>
        <w:t>NO</w:t>
      </w:r>
      <w:r w:rsidRPr="00C07E03">
        <w:rPr>
          <w:b/>
          <w:bCs/>
        </w:rPr>
        <w:t xml:space="preserve"> here.  </w:t>
      </w:r>
    </w:p>
    <w:p w14:paraId="6D4D5512" w14:textId="0E03A857" w:rsidR="000A1E4F" w:rsidRPr="00C07E03" w:rsidRDefault="00000000">
      <w:pPr>
        <w:spacing w:before="240" w:after="240"/>
        <w:rPr>
          <w:b/>
          <w:bCs/>
          <w:highlight w:val="white"/>
        </w:rPr>
      </w:pPr>
      <w:r w:rsidRPr="00C07E03">
        <w:rPr>
          <w:b/>
          <w:bCs/>
          <w:highlight w:val="white"/>
        </w:rPr>
        <w:t xml:space="preserve">Step </w:t>
      </w:r>
      <w:r w:rsidR="0084263D">
        <w:rPr>
          <w:b/>
          <w:bCs/>
          <w:highlight w:val="white"/>
        </w:rPr>
        <w:t>10</w:t>
      </w:r>
      <w:r w:rsidRPr="00C07E03">
        <w:rPr>
          <w:b/>
          <w:bCs/>
          <w:highlight w:val="white"/>
        </w:rPr>
        <w:t xml:space="preserve">: Fife Warden </w:t>
      </w:r>
    </w:p>
    <w:p w14:paraId="1471E36F" w14:textId="4C71F625" w:rsidR="000A1E4F" w:rsidRPr="00C07E03" w:rsidRDefault="00000000">
      <w:pPr>
        <w:spacing w:before="240" w:after="240"/>
        <w:rPr>
          <w:highlight w:val="white"/>
        </w:rPr>
      </w:pPr>
      <w:r w:rsidRPr="00C07E03">
        <w:rPr>
          <w:highlight w:val="white"/>
        </w:rPr>
        <w:t xml:space="preserve">You will then be asked if you are a </w:t>
      </w:r>
      <w:hyperlink r:id="rId31" w:history="1">
        <w:r w:rsidR="000A1E4F" w:rsidRPr="00C07E03">
          <w:rPr>
            <w:rStyle w:val="Hyperlink"/>
            <w:highlight w:val="white"/>
          </w:rPr>
          <w:t>Fife Tree Warden</w:t>
        </w:r>
      </w:hyperlink>
      <w:r w:rsidRPr="00C07E03">
        <w:rPr>
          <w:highlight w:val="white"/>
        </w:rPr>
        <w:t>.</w:t>
      </w:r>
      <w:r w:rsidR="004D7972" w:rsidRPr="00C07E03">
        <w:rPr>
          <w:highlight w:val="white"/>
        </w:rPr>
        <w:t xml:space="preserve">  </w:t>
      </w:r>
      <w:r w:rsidRPr="00C07E03">
        <w:rPr>
          <w:highlight w:val="white"/>
        </w:rPr>
        <w:t xml:space="preserve">This is </w:t>
      </w:r>
      <w:r w:rsidRPr="00C07E03">
        <w:rPr>
          <w:rFonts w:eastAsia="Roboto"/>
          <w:highlight w:val="white"/>
        </w:rPr>
        <w:t>a</w:t>
      </w:r>
      <w:r w:rsidR="002D634C" w:rsidRPr="00C07E03">
        <w:rPr>
          <w:rFonts w:eastAsia="Roboto"/>
          <w:highlight w:val="white"/>
        </w:rPr>
        <w:t>n adult</w:t>
      </w:r>
      <w:r w:rsidRPr="00C07E03">
        <w:rPr>
          <w:rFonts w:eastAsia="Roboto"/>
          <w:highlight w:val="white"/>
        </w:rPr>
        <w:t xml:space="preserve"> volunteer initiative run by the</w:t>
      </w:r>
      <w:hyperlink r:id="rId32">
        <w:r w:rsidR="000A1E4F" w:rsidRPr="00C07E03">
          <w:rPr>
            <w:rFonts w:eastAsia="Roboto"/>
            <w:highlight w:val="white"/>
          </w:rPr>
          <w:t xml:space="preserve"> </w:t>
        </w:r>
      </w:hyperlink>
      <w:hyperlink r:id="rId33">
        <w:r w:rsidR="000A1E4F" w:rsidRPr="00C07E03">
          <w:rPr>
            <w:rFonts w:eastAsia="Roboto"/>
            <w:highlight w:val="white"/>
          </w:rPr>
          <w:t>Tree Council</w:t>
        </w:r>
      </w:hyperlink>
      <w:r w:rsidRPr="00C07E03">
        <w:rPr>
          <w:rFonts w:eastAsia="Roboto"/>
          <w:highlight w:val="white"/>
        </w:rPr>
        <w:t xml:space="preserve"> and</w:t>
      </w:r>
      <w:hyperlink r:id="rId34">
        <w:r w:rsidR="000A1E4F" w:rsidRPr="00C07E03">
          <w:rPr>
            <w:rFonts w:eastAsia="Roboto"/>
            <w:highlight w:val="white"/>
          </w:rPr>
          <w:t xml:space="preserve"> </w:t>
        </w:r>
      </w:hyperlink>
      <w:hyperlink r:id="rId35">
        <w:r w:rsidR="000A1E4F" w:rsidRPr="00C07E03">
          <w:rPr>
            <w:rFonts w:eastAsia="Roboto"/>
            <w:highlight w:val="white"/>
          </w:rPr>
          <w:t>Fife Coast &amp; Countryside Trust</w:t>
        </w:r>
      </w:hyperlink>
      <w:r w:rsidRPr="00C07E03">
        <w:rPr>
          <w:rFonts w:eastAsia="Roboto"/>
          <w:highlight w:val="white"/>
        </w:rPr>
        <w:t xml:space="preserve"> that supports local champions in planting, caring for, surveying</w:t>
      </w:r>
      <w:r w:rsidR="002D634C" w:rsidRPr="00C07E03">
        <w:rPr>
          <w:rFonts w:eastAsia="Roboto"/>
          <w:highlight w:val="white"/>
        </w:rPr>
        <w:t xml:space="preserve"> </w:t>
      </w:r>
      <w:r w:rsidRPr="00C07E03">
        <w:rPr>
          <w:rFonts w:eastAsia="Roboto"/>
          <w:highlight w:val="white"/>
        </w:rPr>
        <w:t>and protecting trees and woodlands</w:t>
      </w:r>
      <w:r w:rsidRPr="00C07E03">
        <w:rPr>
          <w:highlight w:val="white"/>
        </w:rPr>
        <w:t>.</w:t>
      </w:r>
    </w:p>
    <w:p w14:paraId="702EDCE8" w14:textId="577E90F9" w:rsidR="000A1E4F" w:rsidRPr="00C07E03" w:rsidRDefault="00C07E03">
      <w:pPr>
        <w:spacing w:before="240" w:after="240"/>
      </w:pPr>
      <w:r w:rsidRPr="00C07E03">
        <w:rPr>
          <w:b/>
          <w:bCs/>
        </w:rPr>
        <w:t xml:space="preserve">We recommend schools click NO here.  </w:t>
      </w:r>
    </w:p>
    <w:p w14:paraId="50DDAA57" w14:textId="53F0CAAF" w:rsidR="000A1E4F" w:rsidRPr="00C07E03" w:rsidRDefault="00000000">
      <w:pPr>
        <w:spacing w:before="240" w:after="240"/>
        <w:rPr>
          <w:b/>
          <w:bCs/>
        </w:rPr>
      </w:pPr>
      <w:r w:rsidRPr="00C07E03">
        <w:rPr>
          <w:b/>
          <w:bCs/>
        </w:rPr>
        <w:t>Step 1</w:t>
      </w:r>
      <w:r w:rsidR="0084263D">
        <w:rPr>
          <w:b/>
          <w:bCs/>
        </w:rPr>
        <w:t>1</w:t>
      </w:r>
      <w:r w:rsidRPr="00C07E03">
        <w:rPr>
          <w:b/>
          <w:bCs/>
        </w:rPr>
        <w:t>: Timestamp and image</w:t>
      </w:r>
    </w:p>
    <w:p w14:paraId="62DCA166" w14:textId="518D170E" w:rsidR="000A1E4F" w:rsidRPr="00C07E03" w:rsidRDefault="00000000">
      <w:pPr>
        <w:spacing w:before="240" w:after="240"/>
      </w:pPr>
      <w:r w:rsidRPr="00C07E03">
        <w:t>Lastly</w:t>
      </w:r>
      <w:r w:rsidR="00C07E03">
        <w:t xml:space="preserve"> </w:t>
      </w:r>
      <w:r w:rsidRPr="00C07E03">
        <w:t>add the date and time you completed the survey</w:t>
      </w:r>
      <w:r w:rsidR="00213BAA">
        <w:t xml:space="preserve">.  </w:t>
      </w:r>
    </w:p>
    <w:p w14:paraId="45289F12" w14:textId="092FD8DC" w:rsidR="000A1E4F" w:rsidRDefault="00000000">
      <w:pPr>
        <w:spacing w:before="240" w:after="240"/>
      </w:pPr>
      <w:r w:rsidRPr="00C07E03">
        <w:t>Add an image of your tree if possible</w:t>
      </w:r>
      <w:r w:rsidR="00C07E03">
        <w:t xml:space="preserve">. </w:t>
      </w:r>
      <w:r w:rsidR="00743DC5">
        <w:t xml:space="preserve">This would be especially helpful if there is any damage or evidence of </w:t>
      </w:r>
      <w:proofErr w:type="gramStart"/>
      <w:r w:rsidR="00743DC5">
        <w:t>pest</w:t>
      </w:r>
      <w:proofErr w:type="gramEnd"/>
      <w:r w:rsidR="00743DC5">
        <w:t xml:space="preserve"> and diseases.  </w:t>
      </w:r>
    </w:p>
    <w:p w14:paraId="0D0ABA99" w14:textId="20489A3D" w:rsidR="000A1E4F" w:rsidRPr="00C07E03" w:rsidRDefault="00C07E03" w:rsidP="00C911F6">
      <w:pPr>
        <w:spacing w:before="240" w:after="240"/>
      </w:pPr>
      <w:r>
        <w:t xml:space="preserve">Thank you for all your help with carrying out this important survey.  </w:t>
      </w:r>
    </w:p>
    <w:sectPr w:rsidR="000A1E4F" w:rsidRPr="00C07E0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FBEBAF56-591B-4C8C-AFF0-4CA2661AE223}"/>
    <w:embedBold r:id="rId2" w:fontKey="{95045F90-4693-45FD-8008-6E25E1488499}"/>
  </w:font>
  <w:font w:name="Roboto">
    <w:charset w:val="00"/>
    <w:family w:val="auto"/>
    <w:pitch w:val="variable"/>
    <w:sig w:usb0="E0000AFF" w:usb1="5000217F" w:usb2="00000021" w:usb3="00000000" w:csb0="0000019F" w:csb1="00000000"/>
    <w:embedRegular r:id="rId3" w:fontKey="{B9C1D554-4BE3-4A9E-9D0D-38BF3B36D9E2}"/>
  </w:font>
  <w:font w:name="Calibri">
    <w:panose1 w:val="020F0502020204030204"/>
    <w:charset w:val="00"/>
    <w:family w:val="swiss"/>
    <w:pitch w:val="variable"/>
    <w:sig w:usb0="E4002EFF" w:usb1="C200247B" w:usb2="00000009" w:usb3="00000000" w:csb0="000001FF" w:csb1="00000000"/>
    <w:embedRegular r:id="rId4" w:fontKey="{EF901B6C-CFDC-4DB8-80CF-5FD8DE6DFB35}"/>
  </w:font>
  <w:font w:name="Cambria">
    <w:panose1 w:val="02040503050406030204"/>
    <w:charset w:val="00"/>
    <w:family w:val="roman"/>
    <w:pitch w:val="variable"/>
    <w:sig w:usb0="E00006FF" w:usb1="420024FF" w:usb2="02000000" w:usb3="00000000" w:csb0="0000019F" w:csb1="00000000"/>
    <w:embedRegular r:id="rId5" w:fontKey="{25EA8640-B9D1-457D-8F60-D1F76B98B8F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0243E"/>
    <w:multiLevelType w:val="multilevel"/>
    <w:tmpl w:val="3A009F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700CBD"/>
    <w:multiLevelType w:val="multilevel"/>
    <w:tmpl w:val="B6B48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596C1F"/>
    <w:multiLevelType w:val="multilevel"/>
    <w:tmpl w:val="63343D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85439D8"/>
    <w:multiLevelType w:val="multilevel"/>
    <w:tmpl w:val="8B8AAF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8881772"/>
    <w:multiLevelType w:val="multilevel"/>
    <w:tmpl w:val="621E8C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15:restartNumberingAfterBreak="0">
    <w:nsid w:val="5F5D43F9"/>
    <w:multiLevelType w:val="multilevel"/>
    <w:tmpl w:val="F1921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02A6970"/>
    <w:multiLevelType w:val="multilevel"/>
    <w:tmpl w:val="27A2C8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2DC699A"/>
    <w:multiLevelType w:val="multilevel"/>
    <w:tmpl w:val="28A255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76421F4"/>
    <w:multiLevelType w:val="multilevel"/>
    <w:tmpl w:val="796A7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2C52D6C"/>
    <w:multiLevelType w:val="multilevel"/>
    <w:tmpl w:val="A6E414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CD54B7D"/>
    <w:multiLevelType w:val="multilevel"/>
    <w:tmpl w:val="883014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12527982">
    <w:abstractNumId w:val="6"/>
  </w:num>
  <w:num w:numId="2" w16cid:durableId="642347509">
    <w:abstractNumId w:val="2"/>
  </w:num>
  <w:num w:numId="3" w16cid:durableId="1240942053">
    <w:abstractNumId w:val="7"/>
  </w:num>
  <w:num w:numId="4" w16cid:durableId="1821455221">
    <w:abstractNumId w:val="3"/>
  </w:num>
  <w:num w:numId="5" w16cid:durableId="195510074">
    <w:abstractNumId w:val="9"/>
  </w:num>
  <w:num w:numId="6" w16cid:durableId="1457529769">
    <w:abstractNumId w:val="10"/>
  </w:num>
  <w:num w:numId="7" w16cid:durableId="1482112959">
    <w:abstractNumId w:val="0"/>
  </w:num>
  <w:num w:numId="8" w16cid:durableId="1826773032">
    <w:abstractNumId w:val="4"/>
  </w:num>
  <w:num w:numId="9" w16cid:durableId="1408460079">
    <w:abstractNumId w:val="8"/>
  </w:num>
  <w:num w:numId="10" w16cid:durableId="1910386498">
    <w:abstractNumId w:val="5"/>
  </w:num>
  <w:num w:numId="11" w16cid:durableId="11544914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E4F"/>
    <w:rsid w:val="0001567C"/>
    <w:rsid w:val="0002310F"/>
    <w:rsid w:val="00026C0C"/>
    <w:rsid w:val="00063808"/>
    <w:rsid w:val="000A1E4F"/>
    <w:rsid w:val="00131E63"/>
    <w:rsid w:val="00136143"/>
    <w:rsid w:val="001469B7"/>
    <w:rsid w:val="00174C30"/>
    <w:rsid w:val="00184FF4"/>
    <w:rsid w:val="001950ED"/>
    <w:rsid w:val="001A43B8"/>
    <w:rsid w:val="001B3AF4"/>
    <w:rsid w:val="001D1E6B"/>
    <w:rsid w:val="00213BAA"/>
    <w:rsid w:val="00295784"/>
    <w:rsid w:val="002D00AE"/>
    <w:rsid w:val="002D634C"/>
    <w:rsid w:val="002F6E88"/>
    <w:rsid w:val="00307F20"/>
    <w:rsid w:val="00386FBC"/>
    <w:rsid w:val="003D21DC"/>
    <w:rsid w:val="003E225C"/>
    <w:rsid w:val="003E300D"/>
    <w:rsid w:val="003F3495"/>
    <w:rsid w:val="00494104"/>
    <w:rsid w:val="004B207E"/>
    <w:rsid w:val="004D7972"/>
    <w:rsid w:val="0050319E"/>
    <w:rsid w:val="00542338"/>
    <w:rsid w:val="005A4AA3"/>
    <w:rsid w:val="005C6CFF"/>
    <w:rsid w:val="005F0980"/>
    <w:rsid w:val="005F6D37"/>
    <w:rsid w:val="0060656D"/>
    <w:rsid w:val="00610677"/>
    <w:rsid w:val="006128B7"/>
    <w:rsid w:val="006728A5"/>
    <w:rsid w:val="00681DCD"/>
    <w:rsid w:val="006A67B6"/>
    <w:rsid w:val="006C3B0A"/>
    <w:rsid w:val="007129D4"/>
    <w:rsid w:val="00714424"/>
    <w:rsid w:val="00731A9E"/>
    <w:rsid w:val="00743DC5"/>
    <w:rsid w:val="00754F21"/>
    <w:rsid w:val="007575C4"/>
    <w:rsid w:val="007B341B"/>
    <w:rsid w:val="007D5730"/>
    <w:rsid w:val="007F7862"/>
    <w:rsid w:val="007F7E27"/>
    <w:rsid w:val="0084263D"/>
    <w:rsid w:val="00897285"/>
    <w:rsid w:val="008D1426"/>
    <w:rsid w:val="008D639F"/>
    <w:rsid w:val="008F402A"/>
    <w:rsid w:val="00924A43"/>
    <w:rsid w:val="009656E2"/>
    <w:rsid w:val="009777C0"/>
    <w:rsid w:val="00980D67"/>
    <w:rsid w:val="0098625A"/>
    <w:rsid w:val="00990739"/>
    <w:rsid w:val="009A2E83"/>
    <w:rsid w:val="009B55D5"/>
    <w:rsid w:val="009E3120"/>
    <w:rsid w:val="009F146A"/>
    <w:rsid w:val="00A16750"/>
    <w:rsid w:val="00A5779E"/>
    <w:rsid w:val="00AA2435"/>
    <w:rsid w:val="00B27FB3"/>
    <w:rsid w:val="00B539E9"/>
    <w:rsid w:val="00B56C95"/>
    <w:rsid w:val="00B6432A"/>
    <w:rsid w:val="00B8461F"/>
    <w:rsid w:val="00B97163"/>
    <w:rsid w:val="00BC7D79"/>
    <w:rsid w:val="00BD1576"/>
    <w:rsid w:val="00BD2B94"/>
    <w:rsid w:val="00BD5859"/>
    <w:rsid w:val="00BE6F68"/>
    <w:rsid w:val="00BF3039"/>
    <w:rsid w:val="00C07E03"/>
    <w:rsid w:val="00C13DC9"/>
    <w:rsid w:val="00C67F5E"/>
    <w:rsid w:val="00C911F6"/>
    <w:rsid w:val="00CD6FA1"/>
    <w:rsid w:val="00CF2BB3"/>
    <w:rsid w:val="00D24C88"/>
    <w:rsid w:val="00D349B9"/>
    <w:rsid w:val="00D36BDB"/>
    <w:rsid w:val="00D43ADA"/>
    <w:rsid w:val="00D6021A"/>
    <w:rsid w:val="00D80C55"/>
    <w:rsid w:val="00D828FA"/>
    <w:rsid w:val="00DA0A95"/>
    <w:rsid w:val="00DB66FA"/>
    <w:rsid w:val="00E436FD"/>
    <w:rsid w:val="00E7503D"/>
    <w:rsid w:val="00E82BCD"/>
    <w:rsid w:val="00EE4B2E"/>
    <w:rsid w:val="00F3113E"/>
    <w:rsid w:val="00F60646"/>
    <w:rsid w:val="00FB11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B6D70"/>
  <w15:docId w15:val="{99587B19-95D1-48AB-A93F-0615A8000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4D7972"/>
    <w:rPr>
      <w:color w:val="0000FF" w:themeColor="hyperlink"/>
      <w:u w:val="single"/>
    </w:rPr>
  </w:style>
  <w:style w:type="character" w:styleId="UnresolvedMention">
    <w:name w:val="Unresolved Mention"/>
    <w:basedOn w:val="DefaultParagraphFont"/>
    <w:uiPriority w:val="99"/>
    <w:semiHidden/>
    <w:unhideWhenUsed/>
    <w:rsid w:val="004D7972"/>
    <w:rPr>
      <w:color w:val="605E5C"/>
      <w:shd w:val="clear" w:color="auto" w:fill="E1DFDD"/>
    </w:rPr>
  </w:style>
  <w:style w:type="paragraph" w:styleId="NormalWeb">
    <w:name w:val="Normal (Web)"/>
    <w:basedOn w:val="Normal"/>
    <w:uiPriority w:val="99"/>
    <w:semiHidden/>
    <w:unhideWhenUsed/>
    <w:rsid w:val="00B539E9"/>
    <w:pPr>
      <w:spacing w:before="100" w:beforeAutospacing="1" w:after="100" w:afterAutospacing="1" w:line="240" w:lineRule="auto"/>
    </w:pPr>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lay.google.com/store/apps/details?id=com.esri.survey123&amp;hl=en_GB&amp;pli=1"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s://treetoolsforschools.org.uk/activitymenu/?cat=tree_id" TargetMode="External"/><Relationship Id="rId34" Type="http://schemas.openxmlformats.org/officeDocument/2006/relationships/hyperlink" Target="https://fifecoastandcountrysidetrust.co.uk/engage/volunteering-individuals-corporate-community-groups/" TargetMode="External"/><Relationship Id="rId7" Type="http://schemas.openxmlformats.org/officeDocument/2006/relationships/image" Target="media/image3.jpeg"/><Relationship Id="rId12" Type="http://schemas.openxmlformats.org/officeDocument/2006/relationships/image" Target="cid:683a25f2-2207-422c-b221-b6c6dd06c2c5" TargetMode="External"/><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hyperlink" Target="https://fifecoastandcountrysidetrust.co.uk/projects/tree-warden-scheme/" TargetMode="External"/><Relationship Id="rId2" Type="http://schemas.openxmlformats.org/officeDocument/2006/relationships/styles" Target="styles.xml"/><Relationship Id="rId16" Type="http://schemas.openxmlformats.org/officeDocument/2006/relationships/hyperlink" Target="https://survey123.arcgis.com/share/dd65f2c645e3429e90f725aaaa03b7d7?portalUrl=https://fifeonline-maps.maps.arcgis.com" TargetMode="External"/><Relationship Id="rId20" Type="http://schemas.openxmlformats.org/officeDocument/2006/relationships/image" Target="media/image10.pn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hyperlink" Target="https://fifecoastandcountrysidetrust.co.uk/projects/tree-warden-scheme/"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cid:bab256ee-b450-4be1-8249-4a5be6b0352e"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hyperlink" Target="https://apps.microsoft.com/detail/9nblggh5wmrr?hl=en-GB&amp;gl=GB" TargetMode="External"/><Relationship Id="rId19" Type="http://schemas.openxmlformats.org/officeDocument/2006/relationships/image" Target="media/image9.png"/><Relationship Id="rId31" Type="http://schemas.openxmlformats.org/officeDocument/2006/relationships/hyperlink" Target="https://www.climateactionfife.org.uk/projects/community-tree-planting-and-natural-environment-enhancement/fife-tree-wardens/" TargetMode="External"/><Relationship Id="rId4" Type="http://schemas.openxmlformats.org/officeDocument/2006/relationships/webSettings" Target="webSettings.xml"/><Relationship Id="rId9" Type="http://schemas.openxmlformats.org/officeDocument/2006/relationships/hyperlink" Target="https://apps.apple.com/us/app/arcgis-survey123/id993015031" TargetMode="External"/><Relationship Id="rId14" Type="http://schemas.openxmlformats.org/officeDocument/2006/relationships/image" Target="media/image6.png"/><Relationship Id="rId22" Type="http://schemas.openxmlformats.org/officeDocument/2006/relationships/hyperlink" Target="https://www.woodlandtrust.org.uk/trees-woods-and-wildlife/british-trees/tree-id-app/"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s://fifecoastandcountrysidetrust.co.uk/engage/volunteering-individuals-corporate-community-group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8</Pages>
  <Words>1236</Words>
  <Characters>7049</Characters>
  <Application>Microsoft Office Word</Application>
  <DocSecurity>0</DocSecurity>
  <Lines>58</Lines>
  <Paragraphs>16</Paragraphs>
  <ScaleCrop>false</ScaleCrop>
  <Company>Fife Council</Company>
  <LinksUpToDate>false</LinksUpToDate>
  <CharactersWithSpaces>8269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Logsdon</dc:creator>
  <cp:lastModifiedBy>Rebecca Logsdon</cp:lastModifiedBy>
  <cp:revision>93</cp:revision>
  <dcterms:created xsi:type="dcterms:W3CDTF">2026-05-18T13:15:00Z</dcterms:created>
  <dcterms:modified xsi:type="dcterms:W3CDTF">2026-06-23T14:15:00Z</dcterms:modified>
</cp:coreProperties>
</file>